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77777777" w:rsidR="00EB4EB5" w:rsidRDefault="00EB4EB5" w:rsidP="008B03FC">
      <w:pPr>
        <w:jc w:val="both"/>
        <w:rPr>
          <w:rFonts w:ascii="Arial" w:hAnsi="Arial" w:cs="Arial"/>
          <w:sz w:val="22"/>
          <w:szCs w:val="22"/>
        </w:rPr>
      </w:pPr>
    </w:p>
    <w:p w14:paraId="0445BAFE" w14:textId="1F922474" w:rsidR="00C74F49" w:rsidRDefault="00362C20" w:rsidP="00C74F4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sz w:val="22"/>
          <w:szCs w:val="22"/>
        </w:rPr>
        <w:t>Assistant Biologist/</w:t>
      </w:r>
      <w:r w:rsidR="00C74F49" w:rsidRPr="00C74F49">
        <w:rPr>
          <w:rFonts w:ascii="Arial" w:hAnsi="Arial" w:cs="Arial"/>
          <w:b/>
        </w:rPr>
        <w:t xml:space="preserve"> </w:t>
      </w:r>
      <w:r w:rsidR="00C74F49">
        <w:rPr>
          <w:rFonts w:ascii="Arial" w:hAnsi="Arial" w:cs="Arial"/>
          <w:b/>
        </w:rPr>
        <w:t>Rivers and Fisheries Officer</w:t>
      </w:r>
    </w:p>
    <w:p w14:paraId="45F4F13B" w14:textId="02234EC9" w:rsidR="00EB4EB5" w:rsidRPr="00D56823" w:rsidRDefault="00EB4EB5" w:rsidP="008B03FC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56823">
        <w:rPr>
          <w:rFonts w:ascii="Arial" w:hAnsi="Arial" w:cs="Arial"/>
          <w:b/>
          <w:sz w:val="22"/>
          <w:szCs w:val="22"/>
        </w:rPr>
        <w:t xml:space="preserve"> - Job Description</w:t>
      </w:r>
    </w:p>
    <w:p w14:paraId="0A37501D" w14:textId="77777777" w:rsidR="00EB4EB5" w:rsidRPr="00D56823" w:rsidRDefault="00EB4EB5" w:rsidP="008B03FC">
      <w:pPr>
        <w:jc w:val="both"/>
        <w:rPr>
          <w:rFonts w:ascii="Arial" w:hAnsi="Arial" w:cs="Arial"/>
          <w:b/>
          <w:sz w:val="22"/>
          <w:szCs w:val="22"/>
        </w:rPr>
      </w:pPr>
    </w:p>
    <w:p w14:paraId="1D5C3660" w14:textId="2B3B209E" w:rsidR="00EB4EB5" w:rsidRPr="00D56823" w:rsidRDefault="00EB4EB5" w:rsidP="008B03F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Argyll Fisheries</w:t>
      </w:r>
      <w:r w:rsidRPr="00D56823">
        <w:rPr>
          <w:rFonts w:ascii="Arial" w:hAnsi="Arial" w:cs="Arial"/>
          <w:sz w:val="22"/>
          <w:szCs w:val="22"/>
        </w:rPr>
        <w:t xml:space="preserve"> Trust requires a</w:t>
      </w:r>
      <w:r w:rsidR="00AA1A0B">
        <w:rPr>
          <w:rFonts w:ascii="Arial" w:hAnsi="Arial" w:cs="Arial"/>
          <w:sz w:val="22"/>
          <w:szCs w:val="22"/>
        </w:rPr>
        <w:t>n Assistant Biologist/Project Officer</w:t>
      </w:r>
      <w:r w:rsidR="009441E6" w:rsidRPr="009441E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to </w:t>
      </w:r>
      <w:r w:rsidR="006F4E6F">
        <w:rPr>
          <w:rFonts w:ascii="Arial" w:hAnsi="Arial" w:cs="Arial"/>
          <w:sz w:val="22"/>
          <w:szCs w:val="22"/>
        </w:rPr>
        <w:t>undertake</w:t>
      </w:r>
      <w:r>
        <w:rPr>
          <w:rFonts w:ascii="Arial" w:hAnsi="Arial" w:cs="Arial"/>
          <w:sz w:val="22"/>
          <w:szCs w:val="22"/>
        </w:rPr>
        <w:t xml:space="preserve"> a range of activities related to the aims of the Trust. </w:t>
      </w:r>
      <w:r w:rsidRPr="00D56823">
        <w:rPr>
          <w:rFonts w:ascii="Arial" w:hAnsi="Arial" w:cs="Arial"/>
          <w:sz w:val="22"/>
          <w:szCs w:val="22"/>
        </w:rPr>
        <w:t xml:space="preserve"> </w:t>
      </w:r>
      <w:r w:rsidR="00FC30F2">
        <w:rPr>
          <w:rFonts w:ascii="Arial" w:hAnsi="Arial" w:cs="Arial"/>
          <w:sz w:val="22"/>
          <w:szCs w:val="22"/>
        </w:rPr>
        <w:t>The</w:t>
      </w:r>
      <w:r>
        <w:rPr>
          <w:rFonts w:ascii="Arial" w:hAnsi="Arial" w:cs="Arial"/>
          <w:sz w:val="22"/>
          <w:szCs w:val="22"/>
        </w:rPr>
        <w:t xml:space="preserve"> skills and experience </w:t>
      </w:r>
      <w:r w:rsidR="00FC30F2">
        <w:rPr>
          <w:rFonts w:ascii="Arial" w:hAnsi="Arial" w:cs="Arial"/>
          <w:sz w:val="22"/>
          <w:szCs w:val="22"/>
        </w:rPr>
        <w:t xml:space="preserve">of the post holder </w:t>
      </w:r>
      <w:r w:rsidR="000C479D">
        <w:rPr>
          <w:rFonts w:ascii="Arial" w:hAnsi="Arial" w:cs="Arial"/>
          <w:sz w:val="22"/>
          <w:szCs w:val="22"/>
        </w:rPr>
        <w:t>shall be</w:t>
      </w:r>
      <w:r w:rsidR="00EF5DE7">
        <w:rPr>
          <w:rFonts w:ascii="Arial" w:hAnsi="Arial" w:cs="Arial"/>
          <w:sz w:val="22"/>
          <w:szCs w:val="22"/>
        </w:rPr>
        <w:t xml:space="preserve"> sufficiently</w:t>
      </w:r>
      <w:r w:rsidR="000C479D">
        <w:rPr>
          <w:rFonts w:ascii="Arial" w:hAnsi="Arial" w:cs="Arial"/>
          <w:sz w:val="22"/>
          <w:szCs w:val="22"/>
        </w:rPr>
        <w:t xml:space="preserve"> developed </w:t>
      </w:r>
      <w:r w:rsidR="00EF5DE7">
        <w:rPr>
          <w:rFonts w:ascii="Arial" w:hAnsi="Arial" w:cs="Arial"/>
          <w:sz w:val="22"/>
          <w:szCs w:val="22"/>
        </w:rPr>
        <w:t xml:space="preserve">to allow independent working </w:t>
      </w:r>
      <w:r w:rsidR="003B104E">
        <w:rPr>
          <w:rFonts w:ascii="Arial" w:hAnsi="Arial" w:cs="Arial"/>
          <w:sz w:val="22"/>
          <w:szCs w:val="22"/>
        </w:rPr>
        <w:t xml:space="preserve">with minimal supervision, but where </w:t>
      </w:r>
      <w:r>
        <w:rPr>
          <w:rFonts w:ascii="Arial" w:hAnsi="Arial" w:cs="Arial"/>
          <w:sz w:val="22"/>
          <w:szCs w:val="22"/>
        </w:rPr>
        <w:t xml:space="preserve">not currently developed, </w:t>
      </w:r>
      <w:r w:rsidR="008B03FC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 xml:space="preserve">he Trust will assist in attaining the relevant training as needs arise. The </w:t>
      </w:r>
      <w:r w:rsidR="009441E6">
        <w:rPr>
          <w:rFonts w:ascii="Arial" w:hAnsi="Arial" w:cs="Arial"/>
          <w:sz w:val="22"/>
          <w:szCs w:val="22"/>
        </w:rPr>
        <w:t>Officer</w:t>
      </w:r>
      <w:r>
        <w:rPr>
          <w:rFonts w:ascii="Arial" w:hAnsi="Arial" w:cs="Arial"/>
          <w:sz w:val="22"/>
          <w:szCs w:val="22"/>
        </w:rPr>
        <w:t xml:space="preserve"> is to </w:t>
      </w:r>
      <w:r w:rsidRPr="00D56823">
        <w:rPr>
          <w:rFonts w:ascii="Arial" w:hAnsi="Arial" w:cs="Arial"/>
          <w:sz w:val="22"/>
          <w:szCs w:val="22"/>
        </w:rPr>
        <w:t xml:space="preserve">work in a small team </w:t>
      </w:r>
      <w:r w:rsidR="00802160">
        <w:rPr>
          <w:rFonts w:ascii="Arial" w:hAnsi="Arial" w:cs="Arial"/>
          <w:sz w:val="22"/>
          <w:szCs w:val="22"/>
        </w:rPr>
        <w:t xml:space="preserve">led by the </w:t>
      </w:r>
      <w:r w:rsidR="00E91FC3">
        <w:rPr>
          <w:rFonts w:ascii="Arial" w:hAnsi="Arial" w:cs="Arial"/>
          <w:sz w:val="22"/>
          <w:szCs w:val="22"/>
        </w:rPr>
        <w:t>Director of Operations</w:t>
      </w:r>
      <w:r w:rsidR="00212785">
        <w:rPr>
          <w:rFonts w:ascii="Arial" w:hAnsi="Arial" w:cs="Arial"/>
          <w:sz w:val="22"/>
          <w:szCs w:val="22"/>
        </w:rPr>
        <w:t xml:space="preserve"> to </w:t>
      </w:r>
      <w:r w:rsidR="00E91FC3">
        <w:rPr>
          <w:rFonts w:ascii="Arial" w:hAnsi="Arial" w:cs="Arial"/>
          <w:sz w:val="22"/>
          <w:szCs w:val="22"/>
        </w:rPr>
        <w:t>deliver</w:t>
      </w:r>
      <w:r w:rsidR="00951071">
        <w:rPr>
          <w:rFonts w:ascii="Arial" w:hAnsi="Arial" w:cs="Arial"/>
          <w:sz w:val="22"/>
          <w:szCs w:val="22"/>
        </w:rPr>
        <w:t xml:space="preserve"> the </w:t>
      </w:r>
      <w:r w:rsidR="00E91FC3">
        <w:rPr>
          <w:rFonts w:ascii="Arial" w:hAnsi="Arial" w:cs="Arial"/>
          <w:sz w:val="22"/>
          <w:szCs w:val="22"/>
        </w:rPr>
        <w:t xml:space="preserve">Trust’s </w:t>
      </w:r>
      <w:r w:rsidR="00951071">
        <w:rPr>
          <w:rFonts w:ascii="Arial" w:hAnsi="Arial" w:cs="Arial"/>
          <w:sz w:val="22"/>
          <w:szCs w:val="22"/>
        </w:rPr>
        <w:t xml:space="preserve">work </w:t>
      </w:r>
      <w:r w:rsidR="00E91FC3">
        <w:rPr>
          <w:rFonts w:ascii="Arial" w:hAnsi="Arial" w:cs="Arial"/>
          <w:sz w:val="22"/>
          <w:szCs w:val="22"/>
        </w:rPr>
        <w:t>program.</w:t>
      </w:r>
      <w:r w:rsidRPr="00D56823">
        <w:rPr>
          <w:rFonts w:ascii="Arial" w:hAnsi="Arial" w:cs="Arial"/>
          <w:sz w:val="22"/>
          <w:szCs w:val="22"/>
        </w:rPr>
        <w:t xml:space="preserve"> </w:t>
      </w:r>
    </w:p>
    <w:p w14:paraId="5DAB6C7B" w14:textId="77777777" w:rsidR="00EB4EB5" w:rsidRDefault="00EB4EB5" w:rsidP="008B03FC">
      <w:pPr>
        <w:jc w:val="both"/>
        <w:rPr>
          <w:rFonts w:ascii="Arial" w:hAnsi="Arial" w:cs="Arial"/>
          <w:sz w:val="22"/>
          <w:szCs w:val="22"/>
        </w:rPr>
      </w:pPr>
    </w:p>
    <w:p w14:paraId="3B74F8AC" w14:textId="165F0A8B" w:rsidR="00EB4EB5" w:rsidRPr="00D56823" w:rsidRDefault="005E2763" w:rsidP="008B03FC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The Officer will be responsible for </w:t>
      </w:r>
      <w:r w:rsidR="00951071">
        <w:rPr>
          <w:rFonts w:ascii="Arial" w:hAnsi="Arial" w:cs="Arial"/>
          <w:bCs/>
          <w:sz w:val="22"/>
          <w:szCs w:val="22"/>
        </w:rPr>
        <w:t>undertaking</w:t>
      </w:r>
      <w:r>
        <w:rPr>
          <w:rFonts w:ascii="Arial" w:hAnsi="Arial" w:cs="Arial"/>
          <w:bCs/>
          <w:sz w:val="22"/>
          <w:szCs w:val="22"/>
        </w:rPr>
        <w:t xml:space="preserve"> workstreams that meet the aims of the Trust. </w:t>
      </w:r>
      <w:r w:rsidR="00EB4EB5" w:rsidRPr="00447F72">
        <w:rPr>
          <w:rFonts w:ascii="Arial" w:hAnsi="Arial" w:cs="Arial"/>
          <w:bCs/>
          <w:sz w:val="22"/>
          <w:szCs w:val="22"/>
        </w:rPr>
        <w:t>The</w:t>
      </w:r>
      <w:r w:rsidR="00EB4EB5" w:rsidRPr="00D56823">
        <w:rPr>
          <w:rFonts w:ascii="Arial" w:hAnsi="Arial" w:cs="Arial"/>
          <w:b/>
          <w:sz w:val="22"/>
          <w:szCs w:val="22"/>
        </w:rPr>
        <w:t xml:space="preserve"> Aims of the Trust </w:t>
      </w:r>
      <w:r w:rsidR="00EB4EB5" w:rsidRPr="00447F72">
        <w:rPr>
          <w:rFonts w:ascii="Arial" w:hAnsi="Arial" w:cs="Arial"/>
          <w:bCs/>
          <w:sz w:val="22"/>
          <w:szCs w:val="22"/>
        </w:rPr>
        <w:t>are</w:t>
      </w:r>
      <w:r w:rsidR="00EB4EB5" w:rsidRPr="00D56823">
        <w:rPr>
          <w:rFonts w:ascii="Arial" w:hAnsi="Arial" w:cs="Arial"/>
          <w:b/>
          <w:sz w:val="22"/>
          <w:szCs w:val="22"/>
        </w:rPr>
        <w:t>:</w:t>
      </w:r>
    </w:p>
    <w:p w14:paraId="6A05A809" w14:textId="77777777" w:rsidR="00EB4EB5" w:rsidRPr="00D56823" w:rsidRDefault="00EB4EB5" w:rsidP="008B03FC">
      <w:pPr>
        <w:ind w:hanging="57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762602BD" w14:textId="77777777" w:rsidR="00494C90" w:rsidRPr="00D56823" w:rsidRDefault="00494C90" w:rsidP="00494C90">
      <w:pPr>
        <w:numPr>
          <w:ilvl w:val="0"/>
          <w:numId w:val="1"/>
        </w:numPr>
        <w:ind w:left="426" w:hanging="284"/>
        <w:jc w:val="both"/>
        <w:rPr>
          <w:rFonts w:ascii="Arial" w:hAnsi="Arial" w:cs="Arial"/>
          <w:sz w:val="22"/>
          <w:szCs w:val="22"/>
        </w:rPr>
      </w:pPr>
      <w:r w:rsidRPr="00D56823">
        <w:rPr>
          <w:rFonts w:ascii="Arial" w:hAnsi="Arial" w:cs="Arial"/>
          <w:sz w:val="22"/>
          <w:szCs w:val="22"/>
        </w:rPr>
        <w:t>To identify, protect and improve wild fish populations throughout the Argy</w:t>
      </w:r>
      <w:r>
        <w:rPr>
          <w:rFonts w:ascii="Arial" w:hAnsi="Arial" w:cs="Arial"/>
          <w:sz w:val="22"/>
          <w:szCs w:val="22"/>
        </w:rPr>
        <w:t>ll region including the islands.</w:t>
      </w:r>
    </w:p>
    <w:p w14:paraId="2B4403F3" w14:textId="04BA4727" w:rsidR="00494C90" w:rsidRPr="00D56823" w:rsidRDefault="00494C90" w:rsidP="00494C90">
      <w:pPr>
        <w:numPr>
          <w:ilvl w:val="0"/>
          <w:numId w:val="1"/>
        </w:numPr>
        <w:ind w:left="426" w:hanging="284"/>
        <w:jc w:val="both"/>
        <w:rPr>
          <w:rFonts w:ascii="Arial" w:hAnsi="Arial" w:cs="Arial"/>
          <w:sz w:val="22"/>
          <w:szCs w:val="22"/>
        </w:rPr>
      </w:pPr>
      <w:r w:rsidRPr="00D56823">
        <w:rPr>
          <w:rFonts w:ascii="Arial" w:hAnsi="Arial" w:cs="Arial"/>
          <w:sz w:val="22"/>
          <w:szCs w:val="22"/>
        </w:rPr>
        <w:t xml:space="preserve">To understand the composition of all fish populations, </w:t>
      </w:r>
      <w:r w:rsidR="00E91FC3" w:rsidRPr="00D56823">
        <w:rPr>
          <w:rFonts w:ascii="Arial" w:hAnsi="Arial" w:cs="Arial"/>
          <w:sz w:val="22"/>
          <w:szCs w:val="22"/>
        </w:rPr>
        <w:t>distribution,</w:t>
      </w:r>
      <w:r w:rsidRPr="00D56823">
        <w:rPr>
          <w:rFonts w:ascii="Arial" w:hAnsi="Arial" w:cs="Arial"/>
          <w:sz w:val="22"/>
          <w:szCs w:val="22"/>
        </w:rPr>
        <w:t xml:space="preserve"> and trends in abundance.</w:t>
      </w:r>
    </w:p>
    <w:p w14:paraId="6B583B58" w14:textId="2E361300" w:rsidR="00494C90" w:rsidRPr="00D56823" w:rsidRDefault="00494C90" w:rsidP="00494C90">
      <w:pPr>
        <w:numPr>
          <w:ilvl w:val="0"/>
          <w:numId w:val="1"/>
        </w:numPr>
        <w:ind w:left="426" w:hanging="284"/>
        <w:jc w:val="both"/>
        <w:rPr>
          <w:rFonts w:ascii="Arial" w:hAnsi="Arial" w:cs="Arial"/>
          <w:sz w:val="22"/>
          <w:szCs w:val="22"/>
        </w:rPr>
      </w:pPr>
      <w:r w:rsidRPr="00D56823">
        <w:rPr>
          <w:rFonts w:ascii="Arial" w:hAnsi="Arial" w:cs="Arial"/>
          <w:sz w:val="22"/>
          <w:szCs w:val="22"/>
        </w:rPr>
        <w:t>To understand, protect and enhance the physical environment for fish</w:t>
      </w:r>
      <w:r w:rsidR="00D13944">
        <w:rPr>
          <w:rFonts w:ascii="Arial" w:hAnsi="Arial" w:cs="Arial"/>
          <w:sz w:val="22"/>
          <w:szCs w:val="22"/>
        </w:rPr>
        <w:t>.</w:t>
      </w:r>
    </w:p>
    <w:p w14:paraId="32E99668" w14:textId="42EB1042" w:rsidR="00494C90" w:rsidRPr="00D56823" w:rsidRDefault="00494C90" w:rsidP="00494C90">
      <w:pPr>
        <w:numPr>
          <w:ilvl w:val="0"/>
          <w:numId w:val="1"/>
        </w:numPr>
        <w:ind w:left="426" w:hanging="284"/>
        <w:jc w:val="both"/>
        <w:rPr>
          <w:rFonts w:ascii="Arial" w:hAnsi="Arial" w:cs="Arial"/>
          <w:sz w:val="22"/>
          <w:szCs w:val="22"/>
        </w:rPr>
      </w:pPr>
      <w:r w:rsidRPr="00D56823">
        <w:rPr>
          <w:rFonts w:ascii="Arial" w:hAnsi="Arial" w:cs="Arial"/>
          <w:sz w:val="22"/>
          <w:szCs w:val="22"/>
        </w:rPr>
        <w:t>To provide scientifically based advice on fish and fishery Management</w:t>
      </w:r>
      <w:r w:rsidR="00C47946">
        <w:rPr>
          <w:rFonts w:ascii="Arial" w:hAnsi="Arial" w:cs="Arial"/>
          <w:sz w:val="22"/>
          <w:szCs w:val="22"/>
        </w:rPr>
        <w:t>.</w:t>
      </w:r>
    </w:p>
    <w:p w14:paraId="463BDBF0" w14:textId="77777777" w:rsidR="00494C90" w:rsidRPr="00D56823" w:rsidRDefault="00494C90" w:rsidP="00494C90">
      <w:pPr>
        <w:numPr>
          <w:ilvl w:val="0"/>
          <w:numId w:val="1"/>
        </w:numPr>
        <w:ind w:left="426" w:hanging="284"/>
        <w:jc w:val="both"/>
        <w:rPr>
          <w:rFonts w:ascii="Arial" w:hAnsi="Arial" w:cs="Arial"/>
          <w:sz w:val="22"/>
          <w:szCs w:val="22"/>
        </w:rPr>
      </w:pPr>
      <w:r w:rsidRPr="00D56823">
        <w:rPr>
          <w:rFonts w:ascii="Arial" w:hAnsi="Arial" w:cs="Arial"/>
          <w:sz w:val="22"/>
          <w:szCs w:val="22"/>
        </w:rPr>
        <w:t>To educate all sectors of the community on their role in caring for the freshwater environment.</w:t>
      </w:r>
    </w:p>
    <w:p w14:paraId="5A39BBE3" w14:textId="77777777" w:rsidR="00EB4EB5" w:rsidRPr="00D56823" w:rsidRDefault="00EB4EB5" w:rsidP="008B03FC">
      <w:pPr>
        <w:jc w:val="both"/>
        <w:rPr>
          <w:rFonts w:ascii="Arial" w:hAnsi="Arial" w:cs="Arial"/>
          <w:sz w:val="22"/>
          <w:szCs w:val="22"/>
        </w:rPr>
      </w:pPr>
    </w:p>
    <w:p w14:paraId="5C4D5E4A" w14:textId="08BE553A" w:rsidR="00DB2A1B" w:rsidRDefault="003D2FA4" w:rsidP="008B03FC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The Officer will </w:t>
      </w:r>
      <w:r w:rsidR="00E91FC3">
        <w:rPr>
          <w:rFonts w:ascii="Arial" w:hAnsi="Arial" w:cs="Arial"/>
          <w:bCs/>
          <w:sz w:val="22"/>
          <w:szCs w:val="22"/>
        </w:rPr>
        <w:t>be part of a small team responsible for</w:t>
      </w:r>
      <w:r>
        <w:rPr>
          <w:rFonts w:ascii="Arial" w:hAnsi="Arial" w:cs="Arial"/>
          <w:bCs/>
          <w:sz w:val="22"/>
          <w:szCs w:val="22"/>
        </w:rPr>
        <w:t xml:space="preserve"> delivering a range of activities and projects. </w:t>
      </w:r>
      <w:r w:rsidR="00EB4EB5">
        <w:rPr>
          <w:rFonts w:ascii="Arial" w:hAnsi="Arial" w:cs="Arial"/>
          <w:b/>
          <w:sz w:val="22"/>
          <w:szCs w:val="22"/>
        </w:rPr>
        <w:t xml:space="preserve">The activities </w:t>
      </w:r>
      <w:r w:rsidR="00EB4EB5" w:rsidRPr="00447F72">
        <w:rPr>
          <w:rFonts w:ascii="Arial" w:hAnsi="Arial" w:cs="Arial"/>
          <w:bCs/>
          <w:sz w:val="22"/>
          <w:szCs w:val="22"/>
        </w:rPr>
        <w:t xml:space="preserve">of the </w:t>
      </w:r>
      <w:r w:rsidR="006F300C" w:rsidRPr="00447F72">
        <w:rPr>
          <w:rFonts w:ascii="Arial" w:hAnsi="Arial" w:cs="Arial"/>
          <w:bCs/>
          <w:sz w:val="22"/>
          <w:szCs w:val="22"/>
        </w:rPr>
        <w:t>Officer will include</w:t>
      </w:r>
      <w:r w:rsidR="006F300C">
        <w:rPr>
          <w:rFonts w:ascii="Arial" w:hAnsi="Arial" w:cs="Arial"/>
          <w:b/>
          <w:sz w:val="22"/>
          <w:szCs w:val="22"/>
        </w:rPr>
        <w:t>:</w:t>
      </w:r>
      <w:r w:rsidR="00EB4EB5">
        <w:rPr>
          <w:rFonts w:ascii="Arial" w:hAnsi="Arial" w:cs="Arial"/>
          <w:b/>
          <w:sz w:val="22"/>
          <w:szCs w:val="22"/>
        </w:rPr>
        <w:t xml:space="preserve"> </w:t>
      </w:r>
    </w:p>
    <w:p w14:paraId="38CDB252" w14:textId="77777777" w:rsidR="00DB2A1B" w:rsidRDefault="00DB2A1B" w:rsidP="008B03FC">
      <w:pPr>
        <w:jc w:val="both"/>
        <w:rPr>
          <w:rFonts w:ascii="Arial" w:hAnsi="Arial" w:cs="Arial"/>
          <w:b/>
          <w:sz w:val="22"/>
          <w:szCs w:val="22"/>
        </w:rPr>
      </w:pPr>
    </w:p>
    <w:p w14:paraId="7326F04D" w14:textId="284F5C4D" w:rsidR="00BB3F25" w:rsidRDefault="00C22A62" w:rsidP="00BB3F25">
      <w:pPr>
        <w:numPr>
          <w:ilvl w:val="0"/>
          <w:numId w:val="4"/>
        </w:numPr>
        <w:tabs>
          <w:tab w:val="clear" w:pos="780"/>
          <w:tab w:val="num" w:pos="426"/>
        </w:tabs>
        <w:ind w:left="426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Undertake </w:t>
      </w:r>
      <w:r w:rsidR="00EB04C9">
        <w:rPr>
          <w:rFonts w:ascii="Arial" w:hAnsi="Arial" w:cs="Arial"/>
          <w:sz w:val="22"/>
          <w:szCs w:val="22"/>
        </w:rPr>
        <w:t xml:space="preserve">sampling </w:t>
      </w:r>
      <w:r w:rsidR="00385930">
        <w:rPr>
          <w:rFonts w:ascii="Arial" w:hAnsi="Arial" w:cs="Arial"/>
          <w:sz w:val="22"/>
          <w:szCs w:val="22"/>
        </w:rPr>
        <w:t xml:space="preserve">of juvenile fish populations </w:t>
      </w:r>
      <w:r w:rsidR="00EB04C9">
        <w:rPr>
          <w:rFonts w:ascii="Arial" w:hAnsi="Arial" w:cs="Arial"/>
          <w:sz w:val="22"/>
          <w:szCs w:val="22"/>
        </w:rPr>
        <w:t>by electrofishing to</w:t>
      </w:r>
      <w:r w:rsidR="00385930">
        <w:rPr>
          <w:rFonts w:ascii="Arial" w:hAnsi="Arial" w:cs="Arial"/>
          <w:sz w:val="22"/>
          <w:szCs w:val="22"/>
        </w:rPr>
        <w:t xml:space="preserve"> SFCC standards</w:t>
      </w:r>
      <w:r w:rsidR="00BB3F25">
        <w:rPr>
          <w:rFonts w:ascii="Arial" w:hAnsi="Arial" w:cs="Arial"/>
          <w:sz w:val="22"/>
          <w:szCs w:val="22"/>
        </w:rPr>
        <w:t>.</w:t>
      </w:r>
    </w:p>
    <w:p w14:paraId="37DDA9B1" w14:textId="00562C22" w:rsidR="00BB3F25" w:rsidRDefault="00EB04C9" w:rsidP="00BB3F25">
      <w:pPr>
        <w:numPr>
          <w:ilvl w:val="0"/>
          <w:numId w:val="4"/>
        </w:numPr>
        <w:tabs>
          <w:tab w:val="clear" w:pos="780"/>
          <w:tab w:val="num" w:pos="426"/>
        </w:tabs>
        <w:ind w:left="426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Undertake seine net sampling of sea trout</w:t>
      </w:r>
      <w:r w:rsidR="000475FB">
        <w:rPr>
          <w:rFonts w:ascii="Arial" w:hAnsi="Arial" w:cs="Arial"/>
          <w:sz w:val="22"/>
          <w:szCs w:val="22"/>
        </w:rPr>
        <w:t xml:space="preserve"> to evaluate sea lice burdens to SFCC standards</w:t>
      </w:r>
      <w:r w:rsidR="00F07D8D">
        <w:rPr>
          <w:rFonts w:ascii="Arial" w:hAnsi="Arial" w:cs="Arial"/>
          <w:sz w:val="22"/>
          <w:szCs w:val="22"/>
        </w:rPr>
        <w:t>.</w:t>
      </w:r>
    </w:p>
    <w:p w14:paraId="04E7B64C" w14:textId="59BE9D1D" w:rsidR="00F07D8D" w:rsidRDefault="00F07D8D" w:rsidP="00BB3F25">
      <w:pPr>
        <w:numPr>
          <w:ilvl w:val="0"/>
          <w:numId w:val="4"/>
        </w:numPr>
        <w:tabs>
          <w:tab w:val="clear" w:pos="780"/>
          <w:tab w:val="num" w:pos="426"/>
        </w:tabs>
        <w:ind w:left="426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Operate fixed traps (such as fyke nets and</w:t>
      </w:r>
      <w:r w:rsidR="00E0463A">
        <w:rPr>
          <w:rFonts w:ascii="Arial" w:hAnsi="Arial" w:cs="Arial"/>
          <w:sz w:val="22"/>
          <w:szCs w:val="22"/>
        </w:rPr>
        <w:t xml:space="preserve"> rotary screw traps) to collect samples of fish for fish health and tagging projects.</w:t>
      </w:r>
    </w:p>
    <w:p w14:paraId="6971D321" w14:textId="5E820D8A" w:rsidR="00BB3F25" w:rsidRPr="00B86A42" w:rsidRDefault="00B86A42" w:rsidP="00B86A42">
      <w:pPr>
        <w:numPr>
          <w:ilvl w:val="0"/>
          <w:numId w:val="4"/>
        </w:numPr>
        <w:tabs>
          <w:tab w:val="clear" w:pos="780"/>
          <w:tab w:val="num" w:pos="426"/>
        </w:tabs>
        <w:ind w:left="426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Help develop and u</w:t>
      </w:r>
      <w:r w:rsidR="00BD02C9">
        <w:rPr>
          <w:rFonts w:ascii="Arial" w:hAnsi="Arial" w:cs="Arial"/>
          <w:sz w:val="22"/>
          <w:szCs w:val="22"/>
        </w:rPr>
        <w:t xml:space="preserve">ndertake fish habitat improvement </w:t>
      </w:r>
      <w:r w:rsidR="002B5C3A">
        <w:rPr>
          <w:rFonts w:ascii="Arial" w:hAnsi="Arial" w:cs="Arial"/>
          <w:sz w:val="22"/>
          <w:szCs w:val="22"/>
        </w:rPr>
        <w:t xml:space="preserve">works </w:t>
      </w:r>
      <w:r w:rsidR="00277736">
        <w:rPr>
          <w:rFonts w:ascii="Arial" w:hAnsi="Arial" w:cs="Arial"/>
          <w:sz w:val="22"/>
          <w:szCs w:val="22"/>
        </w:rPr>
        <w:t xml:space="preserve">while </w:t>
      </w:r>
      <w:r w:rsidR="00E91FC3">
        <w:rPr>
          <w:rFonts w:ascii="Arial" w:hAnsi="Arial" w:cs="Arial"/>
          <w:sz w:val="22"/>
          <w:szCs w:val="22"/>
        </w:rPr>
        <w:t xml:space="preserve">helping to </w:t>
      </w:r>
      <w:r w:rsidR="00277736">
        <w:rPr>
          <w:rFonts w:ascii="Arial" w:hAnsi="Arial" w:cs="Arial"/>
          <w:sz w:val="22"/>
          <w:szCs w:val="22"/>
        </w:rPr>
        <w:t>supervis</w:t>
      </w:r>
      <w:r w:rsidR="00E91FC3">
        <w:rPr>
          <w:rFonts w:ascii="Arial" w:hAnsi="Arial" w:cs="Arial"/>
          <w:sz w:val="22"/>
          <w:szCs w:val="22"/>
        </w:rPr>
        <w:t>e</w:t>
      </w:r>
      <w:r w:rsidR="00277736">
        <w:rPr>
          <w:rFonts w:ascii="Arial" w:hAnsi="Arial" w:cs="Arial"/>
          <w:sz w:val="22"/>
          <w:szCs w:val="22"/>
        </w:rPr>
        <w:t xml:space="preserve"> contractors and volunteers</w:t>
      </w:r>
      <w:r w:rsidR="006F300C">
        <w:rPr>
          <w:rFonts w:ascii="Arial" w:hAnsi="Arial" w:cs="Arial"/>
          <w:sz w:val="22"/>
          <w:szCs w:val="22"/>
        </w:rPr>
        <w:t>.</w:t>
      </w:r>
      <w:r w:rsidR="00BB3F25" w:rsidRPr="00B86A42">
        <w:rPr>
          <w:rFonts w:ascii="Arial" w:hAnsi="Arial" w:cs="Arial"/>
          <w:sz w:val="22"/>
          <w:szCs w:val="22"/>
        </w:rPr>
        <w:t xml:space="preserve"> </w:t>
      </w:r>
    </w:p>
    <w:p w14:paraId="30AFB49E" w14:textId="0CFE2D20" w:rsidR="00BB3F25" w:rsidRDefault="00945CE3" w:rsidP="00BB3F25">
      <w:pPr>
        <w:numPr>
          <w:ilvl w:val="0"/>
          <w:numId w:val="4"/>
        </w:numPr>
        <w:tabs>
          <w:tab w:val="clear" w:pos="780"/>
          <w:tab w:val="num" w:pos="426"/>
        </w:tabs>
        <w:ind w:left="426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Help d</w:t>
      </w:r>
      <w:r w:rsidR="00BB3F25">
        <w:rPr>
          <w:rFonts w:ascii="Arial" w:hAnsi="Arial" w:cs="Arial"/>
          <w:sz w:val="22"/>
          <w:szCs w:val="22"/>
        </w:rPr>
        <w:t xml:space="preserve">evelop and </w:t>
      </w:r>
      <w:r>
        <w:rPr>
          <w:rFonts w:ascii="Arial" w:hAnsi="Arial" w:cs="Arial"/>
          <w:sz w:val="22"/>
          <w:szCs w:val="22"/>
        </w:rPr>
        <w:t>undertake</w:t>
      </w:r>
      <w:r w:rsidR="00BB3F25">
        <w:rPr>
          <w:rFonts w:ascii="Arial" w:hAnsi="Arial" w:cs="Arial"/>
          <w:sz w:val="22"/>
          <w:szCs w:val="22"/>
        </w:rPr>
        <w:t xml:space="preserve"> outreach program</w:t>
      </w:r>
      <w:r>
        <w:rPr>
          <w:rFonts w:ascii="Arial" w:hAnsi="Arial" w:cs="Arial"/>
          <w:sz w:val="22"/>
          <w:szCs w:val="22"/>
        </w:rPr>
        <w:t>s</w:t>
      </w:r>
      <w:r w:rsidR="00BB3F25">
        <w:rPr>
          <w:rFonts w:ascii="Arial" w:hAnsi="Arial" w:cs="Arial"/>
          <w:sz w:val="22"/>
          <w:szCs w:val="22"/>
        </w:rPr>
        <w:t xml:space="preserve"> and online presence that reflects the work of the Trust.   </w:t>
      </w:r>
    </w:p>
    <w:p w14:paraId="72A3D3EC" w14:textId="77777777" w:rsidR="00EB4EB5" w:rsidRPr="00D56823" w:rsidRDefault="00EB4EB5" w:rsidP="008B03FC">
      <w:pPr>
        <w:jc w:val="both"/>
        <w:rPr>
          <w:rFonts w:ascii="Arial" w:hAnsi="Arial" w:cs="Arial"/>
          <w:sz w:val="22"/>
          <w:szCs w:val="22"/>
        </w:rPr>
      </w:pPr>
    </w:p>
    <w:p w14:paraId="7E10FAE7" w14:textId="6BFD8114" w:rsidR="001055CF" w:rsidRDefault="001055CF" w:rsidP="001055CF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9404BE">
        <w:rPr>
          <w:rFonts w:ascii="Arial" w:hAnsi="Arial" w:cs="Arial"/>
          <w:sz w:val="22"/>
          <w:szCs w:val="22"/>
        </w:rPr>
        <w:t xml:space="preserve">The </w:t>
      </w:r>
      <w:r>
        <w:rPr>
          <w:rFonts w:ascii="Arial" w:hAnsi="Arial" w:cs="Arial"/>
          <w:sz w:val="22"/>
          <w:szCs w:val="22"/>
        </w:rPr>
        <w:t>Offic</w:t>
      </w:r>
      <w:r w:rsidRPr="009404BE">
        <w:rPr>
          <w:rFonts w:ascii="Arial" w:hAnsi="Arial" w:cs="Arial"/>
          <w:sz w:val="22"/>
          <w:szCs w:val="22"/>
        </w:rPr>
        <w:t xml:space="preserve">er will </w:t>
      </w:r>
      <w:r>
        <w:rPr>
          <w:rFonts w:ascii="Arial" w:hAnsi="Arial" w:cs="Arial"/>
          <w:sz w:val="22"/>
          <w:szCs w:val="22"/>
        </w:rPr>
        <w:t xml:space="preserve">ensure that they </w:t>
      </w:r>
      <w:r w:rsidR="009C179B">
        <w:rPr>
          <w:rFonts w:ascii="Arial" w:hAnsi="Arial" w:cs="Arial"/>
          <w:sz w:val="22"/>
          <w:szCs w:val="22"/>
        </w:rPr>
        <w:t xml:space="preserve">develop and maintain </w:t>
      </w:r>
      <w:r w:rsidR="005D7BE1">
        <w:rPr>
          <w:rFonts w:ascii="Arial" w:hAnsi="Arial" w:cs="Arial"/>
          <w:sz w:val="22"/>
          <w:szCs w:val="22"/>
        </w:rPr>
        <w:t xml:space="preserve">a </w:t>
      </w:r>
      <w:r>
        <w:rPr>
          <w:rFonts w:ascii="Arial" w:hAnsi="Arial" w:cs="Arial"/>
          <w:sz w:val="22"/>
          <w:szCs w:val="22"/>
        </w:rPr>
        <w:t xml:space="preserve">sufficient level of skills and experience to be able </w:t>
      </w:r>
      <w:r w:rsidR="005D7BE1">
        <w:rPr>
          <w:rFonts w:ascii="Arial" w:hAnsi="Arial" w:cs="Arial"/>
          <w:sz w:val="22"/>
          <w:szCs w:val="22"/>
        </w:rPr>
        <w:t xml:space="preserve">to </w:t>
      </w:r>
      <w:r>
        <w:rPr>
          <w:rFonts w:ascii="Arial" w:hAnsi="Arial" w:cs="Arial"/>
          <w:sz w:val="22"/>
          <w:szCs w:val="22"/>
        </w:rPr>
        <w:t xml:space="preserve">deliver a high standard of work </w:t>
      </w:r>
      <w:r>
        <w:rPr>
          <w:rFonts w:ascii="Arial" w:hAnsi="Arial" w:cs="Arial"/>
          <w:bCs/>
          <w:sz w:val="22"/>
          <w:szCs w:val="22"/>
        </w:rPr>
        <w:t>in a safe and sustainable manner</w:t>
      </w:r>
      <w:r>
        <w:rPr>
          <w:rFonts w:ascii="Arial" w:hAnsi="Arial" w:cs="Arial"/>
          <w:sz w:val="22"/>
          <w:szCs w:val="22"/>
        </w:rPr>
        <w:t xml:space="preserve"> through </w:t>
      </w:r>
      <w:r w:rsidRPr="00947AE2">
        <w:rPr>
          <w:rFonts w:ascii="Arial" w:hAnsi="Arial" w:cs="Arial"/>
          <w:b/>
          <w:bCs/>
          <w:sz w:val="22"/>
          <w:szCs w:val="22"/>
        </w:rPr>
        <w:t>training and development</w:t>
      </w:r>
      <w:r>
        <w:rPr>
          <w:rFonts w:ascii="Arial" w:hAnsi="Arial" w:cs="Arial"/>
          <w:b/>
          <w:bCs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</w:t>
      </w:r>
    </w:p>
    <w:p w14:paraId="6C76687A" w14:textId="77777777" w:rsidR="001055CF" w:rsidRDefault="001055CF" w:rsidP="001055CF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1592F434" w14:textId="5A5DA622" w:rsidR="001055CF" w:rsidRDefault="001055CF" w:rsidP="001055CF">
      <w:pPr>
        <w:numPr>
          <w:ilvl w:val="0"/>
          <w:numId w:val="2"/>
        </w:numPr>
        <w:tabs>
          <w:tab w:val="clear" w:pos="720"/>
          <w:tab w:val="num" w:pos="567"/>
        </w:tabs>
        <w:ind w:left="567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Ensure </w:t>
      </w:r>
      <w:r w:rsidR="00D073B7">
        <w:rPr>
          <w:rFonts w:ascii="Arial" w:hAnsi="Arial" w:cs="Arial"/>
          <w:sz w:val="22"/>
          <w:szCs w:val="22"/>
        </w:rPr>
        <w:t>the Officer is</w:t>
      </w:r>
      <w:r>
        <w:rPr>
          <w:rFonts w:ascii="Arial" w:hAnsi="Arial" w:cs="Arial"/>
          <w:sz w:val="22"/>
          <w:szCs w:val="22"/>
        </w:rPr>
        <w:t xml:space="preserve"> trained (SFCC standard) for sampling </w:t>
      </w:r>
      <w:r w:rsidRPr="3B20A88E">
        <w:rPr>
          <w:rFonts w:ascii="Arial" w:hAnsi="Arial" w:cs="Arial"/>
          <w:sz w:val="22"/>
          <w:szCs w:val="22"/>
        </w:rPr>
        <w:t>of fish by electrofishing</w:t>
      </w:r>
      <w:r>
        <w:rPr>
          <w:rFonts w:ascii="Arial" w:hAnsi="Arial" w:cs="Arial"/>
          <w:sz w:val="22"/>
          <w:szCs w:val="22"/>
        </w:rPr>
        <w:t>, seine netting and trapping.</w:t>
      </w:r>
    </w:p>
    <w:p w14:paraId="41AF2750" w14:textId="0A134EF2" w:rsidR="001055CF" w:rsidRDefault="00D073B7" w:rsidP="001055CF">
      <w:pPr>
        <w:numPr>
          <w:ilvl w:val="0"/>
          <w:numId w:val="2"/>
        </w:numPr>
        <w:tabs>
          <w:tab w:val="clear" w:pos="720"/>
          <w:tab w:val="num" w:pos="567"/>
        </w:tabs>
        <w:ind w:left="567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Work in a way that </w:t>
      </w:r>
      <w:r w:rsidR="00F7378A">
        <w:rPr>
          <w:rFonts w:ascii="Arial" w:hAnsi="Arial" w:cs="Arial"/>
          <w:sz w:val="22"/>
          <w:szCs w:val="22"/>
        </w:rPr>
        <w:t>reflects the</w:t>
      </w:r>
      <w:r w:rsidR="001055CF">
        <w:rPr>
          <w:rFonts w:ascii="Arial" w:hAnsi="Arial" w:cs="Arial"/>
          <w:sz w:val="22"/>
          <w:szCs w:val="22"/>
        </w:rPr>
        <w:t xml:space="preserve"> Health and safety policies (and RAMS) </w:t>
      </w:r>
      <w:r w:rsidR="00F7378A">
        <w:rPr>
          <w:rFonts w:ascii="Arial" w:hAnsi="Arial" w:cs="Arial"/>
          <w:sz w:val="22"/>
          <w:szCs w:val="22"/>
        </w:rPr>
        <w:t>of the</w:t>
      </w:r>
      <w:r w:rsidR="001055CF">
        <w:rPr>
          <w:rFonts w:ascii="Arial" w:hAnsi="Arial" w:cs="Arial"/>
          <w:sz w:val="22"/>
          <w:szCs w:val="22"/>
        </w:rPr>
        <w:t xml:space="preserve"> Trust</w:t>
      </w:r>
      <w:r w:rsidR="00F7378A">
        <w:rPr>
          <w:rFonts w:ascii="Arial" w:hAnsi="Arial" w:cs="Arial"/>
          <w:sz w:val="22"/>
          <w:szCs w:val="22"/>
        </w:rPr>
        <w:t xml:space="preserve"> and any </w:t>
      </w:r>
      <w:r w:rsidR="002C266E">
        <w:rPr>
          <w:rFonts w:ascii="Arial" w:hAnsi="Arial" w:cs="Arial"/>
          <w:sz w:val="22"/>
          <w:szCs w:val="22"/>
        </w:rPr>
        <w:t>project partners</w:t>
      </w:r>
      <w:r w:rsidR="001055CF">
        <w:rPr>
          <w:rFonts w:ascii="Arial" w:hAnsi="Arial" w:cs="Arial"/>
          <w:sz w:val="22"/>
          <w:szCs w:val="22"/>
        </w:rPr>
        <w:t xml:space="preserve">. </w:t>
      </w:r>
    </w:p>
    <w:p w14:paraId="0E27B00A" w14:textId="77777777" w:rsidR="008B03FC" w:rsidRDefault="008B03FC" w:rsidP="008B03FC">
      <w:pPr>
        <w:jc w:val="both"/>
        <w:rPr>
          <w:rFonts w:ascii="Arial" w:hAnsi="Arial" w:cs="Arial"/>
          <w:b/>
          <w:sz w:val="22"/>
          <w:szCs w:val="22"/>
        </w:rPr>
      </w:pPr>
    </w:p>
    <w:p w14:paraId="60061E4C" w14:textId="77777777" w:rsidR="008B03FC" w:rsidRDefault="008B03FC" w:rsidP="008B03FC">
      <w:pPr>
        <w:jc w:val="both"/>
        <w:rPr>
          <w:rFonts w:ascii="Arial" w:hAnsi="Arial" w:cs="Arial"/>
          <w:b/>
          <w:sz w:val="22"/>
          <w:szCs w:val="22"/>
        </w:rPr>
        <w:sectPr w:rsidR="008B03FC" w:rsidSect="002D135B">
          <w:headerReference w:type="default" r:id="rId11"/>
          <w:footerReference w:type="default" r:id="rId12"/>
          <w:pgSz w:w="11906" w:h="16838"/>
          <w:pgMar w:top="1440" w:right="1440" w:bottom="1440" w:left="1440" w:header="567" w:footer="283" w:gutter="0"/>
          <w:cols w:space="708"/>
          <w:docGrid w:linePitch="360"/>
        </w:sectPr>
      </w:pPr>
    </w:p>
    <w:p w14:paraId="5E1B2607" w14:textId="10A25D21" w:rsidR="00931AF8" w:rsidRDefault="00EB4EB5" w:rsidP="00931AF8">
      <w:pPr>
        <w:jc w:val="both"/>
        <w:rPr>
          <w:rFonts w:ascii="Arial" w:hAnsi="Arial" w:cs="Arial"/>
          <w:b/>
          <w:bCs/>
          <w:sz w:val="22"/>
          <w:szCs w:val="22"/>
        </w:rPr>
      </w:pPr>
      <w:r w:rsidRPr="3B20A88E">
        <w:rPr>
          <w:rFonts w:ascii="Arial" w:hAnsi="Arial" w:cs="Arial"/>
          <w:b/>
          <w:bCs/>
          <w:sz w:val="22"/>
          <w:szCs w:val="22"/>
        </w:rPr>
        <w:br w:type="page"/>
      </w:r>
      <w:r w:rsidR="00931AF8" w:rsidRPr="009404BE">
        <w:rPr>
          <w:rFonts w:ascii="Arial" w:hAnsi="Arial" w:cs="Arial"/>
          <w:sz w:val="22"/>
          <w:szCs w:val="22"/>
        </w:rPr>
        <w:lastRenderedPageBreak/>
        <w:t xml:space="preserve">The </w:t>
      </w:r>
      <w:r w:rsidR="00931AF8">
        <w:rPr>
          <w:rFonts w:ascii="Arial" w:hAnsi="Arial" w:cs="Arial"/>
          <w:sz w:val="22"/>
          <w:szCs w:val="22"/>
        </w:rPr>
        <w:t>Offic</w:t>
      </w:r>
      <w:r w:rsidR="00931AF8" w:rsidRPr="009404BE">
        <w:rPr>
          <w:rFonts w:ascii="Arial" w:hAnsi="Arial" w:cs="Arial"/>
          <w:sz w:val="22"/>
          <w:szCs w:val="22"/>
        </w:rPr>
        <w:t xml:space="preserve">er will </w:t>
      </w:r>
      <w:r w:rsidR="00931AF8">
        <w:rPr>
          <w:rFonts w:ascii="Arial" w:hAnsi="Arial" w:cs="Arial"/>
          <w:sz w:val="22"/>
          <w:szCs w:val="22"/>
        </w:rPr>
        <w:t xml:space="preserve">ensure that the activities of the Trust are accurately </w:t>
      </w:r>
      <w:r w:rsidR="00931AF8">
        <w:rPr>
          <w:rFonts w:ascii="Arial" w:hAnsi="Arial" w:cs="Arial"/>
          <w:b/>
          <w:bCs/>
          <w:sz w:val="22"/>
          <w:szCs w:val="22"/>
        </w:rPr>
        <w:t>Reported:</w:t>
      </w:r>
    </w:p>
    <w:p w14:paraId="528EBD26" w14:textId="77777777" w:rsidR="00931AF8" w:rsidRDefault="00931AF8" w:rsidP="00931AF8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48FB3624" w14:textId="236D7122" w:rsidR="00931AF8" w:rsidRDefault="00931AF8" w:rsidP="001077C5">
      <w:pPr>
        <w:numPr>
          <w:ilvl w:val="0"/>
          <w:numId w:val="3"/>
        </w:numPr>
        <w:tabs>
          <w:tab w:val="clear" w:pos="780"/>
          <w:tab w:val="num" w:pos="426"/>
        </w:tabs>
        <w:ind w:left="426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Prepare regular accurate reports on Trust activities to the </w:t>
      </w:r>
      <w:r w:rsidR="00E91FC3">
        <w:rPr>
          <w:rFonts w:ascii="Arial" w:hAnsi="Arial" w:cs="Arial"/>
          <w:sz w:val="22"/>
          <w:szCs w:val="22"/>
        </w:rPr>
        <w:t>Director of Operations</w:t>
      </w:r>
      <w:r>
        <w:rPr>
          <w:rFonts w:ascii="Arial" w:hAnsi="Arial" w:cs="Arial"/>
          <w:sz w:val="22"/>
          <w:szCs w:val="22"/>
        </w:rPr>
        <w:t>.</w:t>
      </w:r>
    </w:p>
    <w:p w14:paraId="6858ED06" w14:textId="77777777" w:rsidR="00931AF8" w:rsidRDefault="00931AF8" w:rsidP="001077C5">
      <w:pPr>
        <w:numPr>
          <w:ilvl w:val="0"/>
          <w:numId w:val="3"/>
        </w:numPr>
        <w:tabs>
          <w:tab w:val="clear" w:pos="780"/>
          <w:tab w:val="num" w:pos="426"/>
        </w:tabs>
        <w:ind w:left="426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Deliver public presentations to communicate the work of the Trust.</w:t>
      </w:r>
    </w:p>
    <w:p w14:paraId="3689F93D" w14:textId="17A92919" w:rsidR="00931AF8" w:rsidRPr="00D56823" w:rsidRDefault="00931AF8" w:rsidP="001077C5">
      <w:pPr>
        <w:numPr>
          <w:ilvl w:val="0"/>
          <w:numId w:val="3"/>
        </w:numPr>
        <w:tabs>
          <w:tab w:val="clear" w:pos="780"/>
          <w:tab w:val="num" w:pos="426"/>
        </w:tabs>
        <w:ind w:left="426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Publish regular </w:t>
      </w:r>
      <w:r w:rsidR="00B30BE3">
        <w:rPr>
          <w:rFonts w:ascii="Arial" w:hAnsi="Arial" w:cs="Arial"/>
          <w:sz w:val="22"/>
          <w:szCs w:val="22"/>
        </w:rPr>
        <w:t xml:space="preserve">online </w:t>
      </w:r>
      <w:r>
        <w:rPr>
          <w:rFonts w:ascii="Arial" w:hAnsi="Arial" w:cs="Arial"/>
          <w:sz w:val="22"/>
          <w:szCs w:val="22"/>
        </w:rPr>
        <w:t>reports on Trust activities.</w:t>
      </w:r>
    </w:p>
    <w:p w14:paraId="7D1E7799" w14:textId="77777777" w:rsidR="00B30BE3" w:rsidRDefault="00B30BE3" w:rsidP="00931AF8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50E4707D" w14:textId="77777777" w:rsidR="00B30BE3" w:rsidRDefault="00B30BE3" w:rsidP="00931AF8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2D612839" w14:textId="1DAECB90" w:rsidR="003B6CAC" w:rsidRDefault="003B6CAC" w:rsidP="003B6CAC">
      <w:pPr>
        <w:jc w:val="both"/>
        <w:rPr>
          <w:rFonts w:ascii="Arial" w:hAnsi="Arial" w:cs="Arial"/>
          <w:b/>
          <w:sz w:val="22"/>
          <w:szCs w:val="22"/>
        </w:rPr>
      </w:pPr>
      <w:r w:rsidRPr="00E91FC3">
        <w:rPr>
          <w:rFonts w:ascii="Arial" w:hAnsi="Arial" w:cs="Arial"/>
          <w:b/>
          <w:sz w:val="22"/>
          <w:szCs w:val="22"/>
        </w:rPr>
        <w:t>Pay and conditions:</w:t>
      </w:r>
    </w:p>
    <w:p w14:paraId="788B4CB7" w14:textId="77777777" w:rsidR="00FC478D" w:rsidRDefault="00FC478D" w:rsidP="00FC478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competitive salary will be offered commensurate with the qualifications and experience of the applicant.</w:t>
      </w:r>
    </w:p>
    <w:p w14:paraId="55C413D3" w14:textId="77777777" w:rsidR="00FC478D" w:rsidRPr="00E91FC3" w:rsidRDefault="00FC478D" w:rsidP="003B6CAC">
      <w:pPr>
        <w:jc w:val="both"/>
        <w:rPr>
          <w:rFonts w:ascii="Arial" w:hAnsi="Arial" w:cs="Arial"/>
          <w:b/>
          <w:sz w:val="22"/>
          <w:szCs w:val="22"/>
        </w:rPr>
      </w:pPr>
    </w:p>
    <w:p w14:paraId="0350D5C6" w14:textId="20E1334F" w:rsidR="003B6CAC" w:rsidRPr="00D56823" w:rsidRDefault="003B6CAC" w:rsidP="003B6CAC">
      <w:pPr>
        <w:jc w:val="both"/>
        <w:rPr>
          <w:rFonts w:ascii="Arial" w:hAnsi="Arial" w:cs="Arial"/>
          <w:sz w:val="22"/>
          <w:szCs w:val="22"/>
        </w:rPr>
      </w:pPr>
      <w:r w:rsidRPr="00D56823">
        <w:rPr>
          <w:rFonts w:ascii="Arial" w:hAnsi="Arial" w:cs="Arial"/>
          <w:sz w:val="22"/>
          <w:szCs w:val="22"/>
        </w:rPr>
        <w:t xml:space="preserve">In all areas of the Trust activities, </w:t>
      </w:r>
      <w:r>
        <w:rPr>
          <w:rFonts w:ascii="Arial" w:hAnsi="Arial" w:cs="Arial"/>
          <w:sz w:val="22"/>
          <w:szCs w:val="22"/>
        </w:rPr>
        <w:t>the Off</w:t>
      </w:r>
      <w:r w:rsidR="001077C5">
        <w:rPr>
          <w:rFonts w:ascii="Arial" w:hAnsi="Arial" w:cs="Arial"/>
          <w:sz w:val="22"/>
          <w:szCs w:val="22"/>
        </w:rPr>
        <w:t>ic</w:t>
      </w:r>
      <w:r>
        <w:rPr>
          <w:rFonts w:ascii="Arial" w:hAnsi="Arial" w:cs="Arial"/>
          <w:sz w:val="22"/>
          <w:szCs w:val="22"/>
        </w:rPr>
        <w:t>er is required to</w:t>
      </w:r>
      <w:r w:rsidRPr="00D56823">
        <w:rPr>
          <w:rFonts w:ascii="Arial" w:hAnsi="Arial" w:cs="Arial"/>
          <w:sz w:val="22"/>
          <w:szCs w:val="22"/>
        </w:rPr>
        <w:t xml:space="preserve"> work as part of a team</w:t>
      </w:r>
      <w:r>
        <w:rPr>
          <w:rFonts w:ascii="Arial" w:hAnsi="Arial" w:cs="Arial"/>
          <w:sz w:val="22"/>
          <w:szCs w:val="22"/>
        </w:rPr>
        <w:t xml:space="preserve">.  </w:t>
      </w:r>
      <w:r w:rsidR="00D16838">
        <w:rPr>
          <w:rFonts w:ascii="Arial" w:hAnsi="Arial" w:cs="Arial"/>
          <w:sz w:val="22"/>
          <w:szCs w:val="22"/>
        </w:rPr>
        <w:t xml:space="preserve">However there will be occasions when the Officer will be required to carry out certain activities independently and work on their own initiative.  </w:t>
      </w:r>
      <w:r w:rsidRPr="00D56823">
        <w:rPr>
          <w:rFonts w:ascii="Arial" w:hAnsi="Arial" w:cs="Arial"/>
          <w:sz w:val="22"/>
          <w:szCs w:val="22"/>
        </w:rPr>
        <w:t>A flexible approach will be required to fill in for other members of staff</w:t>
      </w:r>
      <w:r>
        <w:rPr>
          <w:rFonts w:ascii="Arial" w:hAnsi="Arial" w:cs="Arial"/>
          <w:sz w:val="22"/>
          <w:szCs w:val="22"/>
        </w:rPr>
        <w:t xml:space="preserve"> and when required</w:t>
      </w:r>
      <w:r w:rsidRPr="00D56823">
        <w:rPr>
          <w:rFonts w:ascii="Arial" w:hAnsi="Arial" w:cs="Arial"/>
          <w:sz w:val="22"/>
          <w:szCs w:val="22"/>
        </w:rPr>
        <w:t xml:space="preserve"> undertake relevant work not included in this job description and to work outside normal working hours (in which case time will be given in lieu).</w:t>
      </w:r>
      <w:r>
        <w:rPr>
          <w:rFonts w:ascii="Arial" w:hAnsi="Arial" w:cs="Arial"/>
          <w:sz w:val="22"/>
          <w:szCs w:val="22"/>
        </w:rPr>
        <w:t xml:space="preserve"> The </w:t>
      </w:r>
      <w:r w:rsidR="001077C5">
        <w:rPr>
          <w:rFonts w:ascii="Arial" w:hAnsi="Arial" w:cs="Arial"/>
          <w:sz w:val="22"/>
          <w:szCs w:val="22"/>
        </w:rPr>
        <w:t>Offic</w:t>
      </w:r>
      <w:r>
        <w:rPr>
          <w:rFonts w:ascii="Arial" w:hAnsi="Arial" w:cs="Arial"/>
          <w:sz w:val="22"/>
          <w:szCs w:val="22"/>
        </w:rPr>
        <w:t>er will be entitled to 25 days paid holiday per annum, a maximum of 14 days of which may be carried over into the next year if not taken in that year.</w:t>
      </w:r>
    </w:p>
    <w:p w14:paraId="4F25AFD8" w14:textId="77777777" w:rsidR="003B6CAC" w:rsidRDefault="003B6CAC" w:rsidP="003B6CAC">
      <w:pPr>
        <w:jc w:val="both"/>
        <w:rPr>
          <w:rFonts w:ascii="Arial" w:hAnsi="Arial" w:cs="Arial"/>
          <w:sz w:val="22"/>
          <w:szCs w:val="22"/>
        </w:rPr>
      </w:pPr>
    </w:p>
    <w:p w14:paraId="73D7E409" w14:textId="3F17D710" w:rsidR="003B6CAC" w:rsidRDefault="003B6CAC" w:rsidP="003B6CA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B644C6">
        <w:rPr>
          <w:rFonts w:ascii="Arial" w:hAnsi="Arial" w:cs="Arial"/>
          <w:sz w:val="22"/>
          <w:szCs w:val="22"/>
        </w:rPr>
        <w:t>Offic</w:t>
      </w:r>
      <w:r>
        <w:rPr>
          <w:rFonts w:ascii="Arial" w:hAnsi="Arial" w:cs="Arial"/>
          <w:sz w:val="22"/>
          <w:szCs w:val="22"/>
        </w:rPr>
        <w:t xml:space="preserve">er will </w:t>
      </w:r>
      <w:r w:rsidR="00E91FC3">
        <w:rPr>
          <w:rFonts w:ascii="Arial" w:hAnsi="Arial" w:cs="Arial"/>
          <w:sz w:val="22"/>
          <w:szCs w:val="22"/>
        </w:rPr>
        <w:t xml:space="preserve">be supervised by and </w:t>
      </w:r>
      <w:r>
        <w:rPr>
          <w:rFonts w:ascii="Arial" w:hAnsi="Arial" w:cs="Arial"/>
          <w:sz w:val="22"/>
          <w:szCs w:val="22"/>
        </w:rPr>
        <w:t xml:space="preserve">report to </w:t>
      </w:r>
      <w:r w:rsidRPr="00D56823">
        <w:rPr>
          <w:rFonts w:ascii="Arial" w:hAnsi="Arial" w:cs="Arial"/>
          <w:sz w:val="22"/>
          <w:szCs w:val="22"/>
        </w:rPr>
        <w:t xml:space="preserve">the </w:t>
      </w:r>
      <w:r w:rsidR="00E91FC3">
        <w:rPr>
          <w:rFonts w:ascii="Arial" w:hAnsi="Arial" w:cs="Arial"/>
          <w:sz w:val="22"/>
          <w:szCs w:val="22"/>
        </w:rPr>
        <w:t>Director of Operations</w:t>
      </w:r>
      <w:r w:rsidR="00B644C6">
        <w:rPr>
          <w:rFonts w:ascii="Arial" w:hAnsi="Arial" w:cs="Arial"/>
          <w:sz w:val="22"/>
          <w:szCs w:val="22"/>
        </w:rPr>
        <w:t xml:space="preserve"> </w:t>
      </w:r>
      <w:r w:rsidRPr="00D56823">
        <w:rPr>
          <w:rFonts w:ascii="Arial" w:hAnsi="Arial" w:cs="Arial"/>
          <w:sz w:val="22"/>
          <w:szCs w:val="22"/>
        </w:rPr>
        <w:t xml:space="preserve">who </w:t>
      </w:r>
      <w:r>
        <w:rPr>
          <w:rFonts w:ascii="Arial" w:hAnsi="Arial" w:cs="Arial"/>
          <w:sz w:val="22"/>
          <w:szCs w:val="22"/>
        </w:rPr>
        <w:t xml:space="preserve">will manage activities on a day-to-day basis. Where issues arise, the </w:t>
      </w:r>
      <w:r w:rsidR="00B644C6">
        <w:rPr>
          <w:rFonts w:ascii="Arial" w:hAnsi="Arial" w:cs="Arial"/>
          <w:sz w:val="22"/>
          <w:szCs w:val="22"/>
        </w:rPr>
        <w:t>Offic</w:t>
      </w:r>
      <w:r>
        <w:rPr>
          <w:rFonts w:ascii="Arial" w:hAnsi="Arial" w:cs="Arial"/>
          <w:sz w:val="22"/>
          <w:szCs w:val="22"/>
        </w:rPr>
        <w:t xml:space="preserve">er is entitled to contact members of the Trust’s Executive Management Committee. </w:t>
      </w:r>
    </w:p>
    <w:p w14:paraId="3C5413B2" w14:textId="77777777" w:rsidR="003B6CAC" w:rsidRDefault="003B6CAC" w:rsidP="003B6CAC">
      <w:pPr>
        <w:jc w:val="both"/>
        <w:rPr>
          <w:rFonts w:ascii="Arial" w:hAnsi="Arial" w:cs="Arial"/>
          <w:sz w:val="22"/>
          <w:szCs w:val="22"/>
        </w:rPr>
      </w:pPr>
    </w:p>
    <w:p w14:paraId="00847932" w14:textId="67AC788E" w:rsidR="003B6CAC" w:rsidRPr="00D56823" w:rsidRDefault="003B6CAC" w:rsidP="003B6CA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B644C6">
        <w:rPr>
          <w:rFonts w:ascii="Arial" w:hAnsi="Arial" w:cs="Arial"/>
          <w:sz w:val="22"/>
          <w:szCs w:val="22"/>
        </w:rPr>
        <w:t>Offic</w:t>
      </w:r>
      <w:r>
        <w:rPr>
          <w:rFonts w:ascii="Arial" w:hAnsi="Arial" w:cs="Arial"/>
          <w:sz w:val="22"/>
          <w:szCs w:val="22"/>
        </w:rPr>
        <w:t xml:space="preserve">er will be required to undertake activities in a manner that conforms to current legislation on health and safety, equal </w:t>
      </w:r>
      <w:r w:rsidR="00447F72">
        <w:rPr>
          <w:rFonts w:ascii="Arial" w:hAnsi="Arial" w:cs="Arial"/>
          <w:sz w:val="22"/>
          <w:szCs w:val="22"/>
        </w:rPr>
        <w:t>opportunities,</w:t>
      </w:r>
      <w:r>
        <w:rPr>
          <w:rFonts w:ascii="Arial" w:hAnsi="Arial" w:cs="Arial"/>
          <w:sz w:val="22"/>
          <w:szCs w:val="22"/>
        </w:rPr>
        <w:t xml:space="preserve"> and discrimination.   </w:t>
      </w:r>
    </w:p>
    <w:p w14:paraId="62486C05" w14:textId="77777777" w:rsidR="00EB4EB5" w:rsidRDefault="00EB4EB5" w:rsidP="008B03FC">
      <w:pPr>
        <w:jc w:val="both"/>
        <w:rPr>
          <w:rFonts w:ascii="Arial" w:hAnsi="Arial" w:cs="Arial"/>
          <w:sz w:val="22"/>
          <w:szCs w:val="22"/>
        </w:rPr>
      </w:pPr>
    </w:p>
    <w:p w14:paraId="262E084E" w14:textId="4845F13A" w:rsidR="008B03FC" w:rsidRDefault="008B03FC" w:rsidP="008B03FC">
      <w:pPr>
        <w:jc w:val="both"/>
        <w:rPr>
          <w:rFonts w:ascii="Arial" w:hAnsi="Arial" w:cs="Arial"/>
          <w:b/>
          <w:sz w:val="22"/>
          <w:szCs w:val="22"/>
        </w:rPr>
      </w:pPr>
      <w:r w:rsidRPr="008B03FC">
        <w:rPr>
          <w:rFonts w:ascii="Arial" w:hAnsi="Arial" w:cs="Arial"/>
          <w:b/>
          <w:sz w:val="22"/>
          <w:szCs w:val="22"/>
        </w:rPr>
        <w:t>Key Skills</w:t>
      </w:r>
    </w:p>
    <w:p w14:paraId="3D08E2BC" w14:textId="174596EE" w:rsidR="008B03FC" w:rsidRDefault="008B03FC" w:rsidP="008B03F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following </w:t>
      </w:r>
      <w:r w:rsidR="00CA43AE">
        <w:rPr>
          <w:rFonts w:ascii="Arial" w:hAnsi="Arial" w:cs="Arial"/>
          <w:sz w:val="22"/>
          <w:szCs w:val="22"/>
        </w:rPr>
        <w:t xml:space="preserve">is a </w:t>
      </w:r>
      <w:r>
        <w:rPr>
          <w:rFonts w:ascii="Arial" w:hAnsi="Arial" w:cs="Arial"/>
          <w:sz w:val="22"/>
          <w:szCs w:val="22"/>
        </w:rPr>
        <w:t xml:space="preserve">list of </w:t>
      </w:r>
      <w:r w:rsidR="006F4E6F">
        <w:rPr>
          <w:rFonts w:ascii="Arial" w:hAnsi="Arial" w:cs="Arial"/>
          <w:sz w:val="22"/>
          <w:szCs w:val="22"/>
        </w:rPr>
        <w:t>essential</w:t>
      </w:r>
      <w:r>
        <w:rPr>
          <w:rFonts w:ascii="Arial" w:hAnsi="Arial" w:cs="Arial"/>
          <w:sz w:val="22"/>
          <w:szCs w:val="22"/>
        </w:rPr>
        <w:t xml:space="preserve"> or desirable skills for the Fisheries </w:t>
      </w:r>
      <w:r w:rsidR="00916126">
        <w:rPr>
          <w:rFonts w:ascii="Arial" w:hAnsi="Arial" w:cs="Arial"/>
          <w:sz w:val="22"/>
          <w:szCs w:val="22"/>
        </w:rPr>
        <w:t>Officer</w:t>
      </w:r>
      <w:r>
        <w:rPr>
          <w:rFonts w:ascii="Arial" w:hAnsi="Arial" w:cs="Arial"/>
          <w:sz w:val="22"/>
          <w:szCs w:val="22"/>
        </w:rPr>
        <w:t xml:space="preserve"> </w:t>
      </w:r>
      <w:r w:rsidR="00A6106B">
        <w:rPr>
          <w:rFonts w:ascii="Arial" w:hAnsi="Arial" w:cs="Arial"/>
          <w:sz w:val="22"/>
          <w:szCs w:val="22"/>
        </w:rPr>
        <w:t xml:space="preserve">candidate </w:t>
      </w:r>
      <w:r>
        <w:rPr>
          <w:rFonts w:ascii="Arial" w:hAnsi="Arial" w:cs="Arial"/>
          <w:sz w:val="22"/>
          <w:szCs w:val="22"/>
        </w:rPr>
        <w:t>to possess</w:t>
      </w:r>
      <w:r w:rsidR="00DB2A1B">
        <w:rPr>
          <w:rFonts w:ascii="Arial" w:hAnsi="Arial" w:cs="Arial"/>
          <w:sz w:val="22"/>
          <w:szCs w:val="22"/>
        </w:rPr>
        <w:t>:</w:t>
      </w:r>
    </w:p>
    <w:p w14:paraId="4101652C" w14:textId="77777777" w:rsidR="008B03FC" w:rsidRDefault="008B03FC" w:rsidP="008B03FC">
      <w:pPr>
        <w:jc w:val="both"/>
        <w:rPr>
          <w:rFonts w:ascii="Arial" w:hAnsi="Arial" w:cs="Arial"/>
          <w:sz w:val="22"/>
          <w:szCs w:val="22"/>
        </w:rPr>
      </w:pPr>
    </w:p>
    <w:p w14:paraId="32237168" w14:textId="4CC3C9D8" w:rsidR="008B03FC" w:rsidRDefault="006F4E6F" w:rsidP="00447F72">
      <w:pPr>
        <w:pStyle w:val="ListParagraph"/>
        <w:numPr>
          <w:ilvl w:val="0"/>
          <w:numId w:val="9"/>
        </w:numPr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Essential</w:t>
      </w:r>
      <w:r w:rsidR="00CA43AE">
        <w:rPr>
          <w:rFonts w:ascii="Arial" w:hAnsi="Arial" w:cs="Arial"/>
          <w:sz w:val="22"/>
          <w:szCs w:val="22"/>
        </w:rPr>
        <w:t xml:space="preserve"> - </w:t>
      </w:r>
      <w:r w:rsidR="008B03FC">
        <w:rPr>
          <w:rFonts w:ascii="Arial" w:hAnsi="Arial" w:cs="Arial"/>
          <w:sz w:val="22"/>
          <w:szCs w:val="22"/>
        </w:rPr>
        <w:t xml:space="preserve">Computer literate, </w:t>
      </w:r>
      <w:r w:rsidR="005D7BE1">
        <w:rPr>
          <w:rFonts w:ascii="Arial" w:hAnsi="Arial" w:cs="Arial"/>
          <w:sz w:val="22"/>
          <w:szCs w:val="22"/>
        </w:rPr>
        <w:t>i</w:t>
      </w:r>
      <w:r w:rsidR="00DB2A1B">
        <w:rPr>
          <w:rFonts w:ascii="Arial" w:hAnsi="Arial" w:cs="Arial"/>
          <w:sz w:val="22"/>
          <w:szCs w:val="22"/>
        </w:rPr>
        <w:t>nc.</w:t>
      </w:r>
      <w:r w:rsidR="008B03FC">
        <w:rPr>
          <w:rFonts w:ascii="Arial" w:hAnsi="Arial" w:cs="Arial"/>
          <w:sz w:val="22"/>
          <w:szCs w:val="22"/>
        </w:rPr>
        <w:t xml:space="preserve"> familiarity with Microsoft office, including Excel</w:t>
      </w:r>
      <w:r w:rsidR="00535FDE">
        <w:rPr>
          <w:rFonts w:ascii="Arial" w:hAnsi="Arial" w:cs="Arial"/>
          <w:sz w:val="22"/>
          <w:szCs w:val="22"/>
        </w:rPr>
        <w:t>.</w:t>
      </w:r>
    </w:p>
    <w:p w14:paraId="319C124B" w14:textId="208A87F9" w:rsidR="008B03FC" w:rsidRDefault="00F848EA" w:rsidP="00447F72">
      <w:pPr>
        <w:pStyle w:val="ListParagraph"/>
        <w:numPr>
          <w:ilvl w:val="0"/>
          <w:numId w:val="9"/>
        </w:numPr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Essential</w:t>
      </w:r>
      <w:r w:rsidR="00CA43AE">
        <w:rPr>
          <w:rFonts w:ascii="Arial" w:hAnsi="Arial" w:cs="Arial"/>
          <w:sz w:val="22"/>
          <w:szCs w:val="22"/>
        </w:rPr>
        <w:t xml:space="preserve"> - Capable of</w:t>
      </w:r>
      <w:r w:rsidR="008B03FC">
        <w:rPr>
          <w:rFonts w:ascii="Arial" w:hAnsi="Arial" w:cs="Arial"/>
          <w:sz w:val="22"/>
          <w:szCs w:val="22"/>
        </w:rPr>
        <w:t xml:space="preserve"> generat</w:t>
      </w:r>
      <w:r w:rsidR="00CA43AE">
        <w:rPr>
          <w:rFonts w:ascii="Arial" w:hAnsi="Arial" w:cs="Arial"/>
          <w:sz w:val="22"/>
          <w:szCs w:val="22"/>
        </w:rPr>
        <w:t>ing</w:t>
      </w:r>
      <w:r w:rsidR="008B03FC">
        <w:rPr>
          <w:rFonts w:ascii="Arial" w:hAnsi="Arial" w:cs="Arial"/>
          <w:sz w:val="22"/>
          <w:szCs w:val="22"/>
        </w:rPr>
        <w:t xml:space="preserve"> maps with GIS</w:t>
      </w:r>
      <w:r w:rsidR="00535FDE">
        <w:rPr>
          <w:rFonts w:ascii="Arial" w:hAnsi="Arial" w:cs="Arial"/>
          <w:sz w:val="22"/>
          <w:szCs w:val="22"/>
        </w:rPr>
        <w:t>.</w:t>
      </w:r>
    </w:p>
    <w:p w14:paraId="6F6CAB5E" w14:textId="4AB208CD" w:rsidR="008B03FC" w:rsidRDefault="006F4E6F" w:rsidP="00447F72">
      <w:pPr>
        <w:pStyle w:val="ListParagraph"/>
        <w:numPr>
          <w:ilvl w:val="0"/>
          <w:numId w:val="9"/>
        </w:numPr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Essential</w:t>
      </w:r>
      <w:r w:rsidR="00CA43AE">
        <w:rPr>
          <w:rFonts w:ascii="Arial" w:hAnsi="Arial" w:cs="Arial"/>
          <w:sz w:val="22"/>
          <w:szCs w:val="22"/>
        </w:rPr>
        <w:t xml:space="preserve"> - </w:t>
      </w:r>
      <w:r w:rsidR="008B03FC">
        <w:rPr>
          <w:rFonts w:ascii="Arial" w:hAnsi="Arial" w:cs="Arial"/>
          <w:sz w:val="22"/>
          <w:szCs w:val="22"/>
        </w:rPr>
        <w:t xml:space="preserve">Full, clean driving </w:t>
      </w:r>
      <w:r w:rsidR="00535FDE">
        <w:rPr>
          <w:rFonts w:ascii="Arial" w:hAnsi="Arial" w:cs="Arial"/>
          <w:sz w:val="22"/>
          <w:szCs w:val="22"/>
        </w:rPr>
        <w:t>license.</w:t>
      </w:r>
    </w:p>
    <w:p w14:paraId="5074F284" w14:textId="43A4856C" w:rsidR="00CA43AE" w:rsidRDefault="00235348" w:rsidP="00447F72">
      <w:pPr>
        <w:pStyle w:val="ListParagraph"/>
        <w:numPr>
          <w:ilvl w:val="0"/>
          <w:numId w:val="9"/>
        </w:numPr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Desirable - </w:t>
      </w:r>
      <w:r w:rsidR="00CA43AE">
        <w:rPr>
          <w:rFonts w:ascii="Arial" w:hAnsi="Arial" w:cs="Arial"/>
          <w:sz w:val="22"/>
          <w:szCs w:val="22"/>
        </w:rPr>
        <w:t>SFCC electrofishing / habitat survey qualification</w:t>
      </w:r>
      <w:r w:rsidR="007E5DF7">
        <w:rPr>
          <w:rFonts w:ascii="Arial" w:hAnsi="Arial" w:cs="Arial"/>
          <w:sz w:val="22"/>
          <w:szCs w:val="22"/>
        </w:rPr>
        <w:t>.</w:t>
      </w:r>
    </w:p>
    <w:p w14:paraId="34363B9B" w14:textId="199F50A3" w:rsidR="008B03FC" w:rsidRDefault="00CA43AE" w:rsidP="00447F72">
      <w:pPr>
        <w:pStyle w:val="ListParagraph"/>
        <w:numPr>
          <w:ilvl w:val="0"/>
          <w:numId w:val="9"/>
        </w:numPr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Desirable - </w:t>
      </w:r>
      <w:r w:rsidR="008B03FC">
        <w:rPr>
          <w:rFonts w:ascii="Arial" w:hAnsi="Arial" w:cs="Arial"/>
          <w:sz w:val="22"/>
          <w:szCs w:val="22"/>
        </w:rPr>
        <w:t xml:space="preserve">Experience with </w:t>
      </w:r>
      <w:r w:rsidR="00235348">
        <w:rPr>
          <w:rFonts w:ascii="Arial" w:hAnsi="Arial" w:cs="Arial"/>
          <w:sz w:val="22"/>
          <w:szCs w:val="22"/>
        </w:rPr>
        <w:t xml:space="preserve">driving while </w:t>
      </w:r>
      <w:r w:rsidR="008B03FC">
        <w:rPr>
          <w:rFonts w:ascii="Arial" w:hAnsi="Arial" w:cs="Arial"/>
          <w:sz w:val="22"/>
          <w:szCs w:val="22"/>
        </w:rPr>
        <w:t>towing a trailer</w:t>
      </w:r>
      <w:r w:rsidR="007E5DF7">
        <w:rPr>
          <w:rFonts w:ascii="Arial" w:hAnsi="Arial" w:cs="Arial"/>
          <w:sz w:val="22"/>
          <w:szCs w:val="22"/>
        </w:rPr>
        <w:t>.</w:t>
      </w:r>
    </w:p>
    <w:p w14:paraId="46D8E9DF" w14:textId="56C25C6C" w:rsidR="008B03FC" w:rsidRPr="008B03FC" w:rsidRDefault="00235348" w:rsidP="00447F72">
      <w:pPr>
        <w:pStyle w:val="ListParagraph"/>
        <w:numPr>
          <w:ilvl w:val="0"/>
          <w:numId w:val="9"/>
        </w:numPr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Desirable - </w:t>
      </w:r>
      <w:r w:rsidR="00CA43AE">
        <w:rPr>
          <w:rFonts w:ascii="Arial" w:hAnsi="Arial" w:cs="Arial"/>
          <w:sz w:val="22"/>
          <w:szCs w:val="22"/>
        </w:rPr>
        <w:t>RYA Powerboat Level II licence</w:t>
      </w:r>
      <w:r w:rsidR="007E5DF7">
        <w:rPr>
          <w:rFonts w:ascii="Arial" w:hAnsi="Arial" w:cs="Arial"/>
          <w:sz w:val="22"/>
          <w:szCs w:val="22"/>
        </w:rPr>
        <w:t>.</w:t>
      </w:r>
    </w:p>
    <w:p w14:paraId="4B99056E" w14:textId="5464A22E" w:rsidR="008B03FC" w:rsidRDefault="008B03FC" w:rsidP="00447F72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33AE9900" w14:textId="77777777" w:rsidR="00C84513" w:rsidRDefault="00C84513" w:rsidP="008B03FC">
      <w:pPr>
        <w:jc w:val="both"/>
        <w:rPr>
          <w:rFonts w:ascii="Arial" w:hAnsi="Arial" w:cs="Arial"/>
          <w:sz w:val="22"/>
          <w:szCs w:val="22"/>
        </w:rPr>
      </w:pPr>
    </w:p>
    <w:p w14:paraId="3461D779" w14:textId="77777777" w:rsidR="00EB4EB5" w:rsidRPr="00D56823" w:rsidRDefault="00EB4EB5" w:rsidP="008B03FC">
      <w:pPr>
        <w:jc w:val="both"/>
        <w:rPr>
          <w:rFonts w:ascii="Arial" w:hAnsi="Arial" w:cs="Arial"/>
          <w:sz w:val="22"/>
          <w:szCs w:val="22"/>
        </w:rPr>
      </w:pPr>
    </w:p>
    <w:p w14:paraId="3CF2D8B6" w14:textId="77777777" w:rsidR="00EB4EB5" w:rsidRDefault="00EB4EB5" w:rsidP="008B03FC">
      <w:pPr>
        <w:jc w:val="both"/>
        <w:rPr>
          <w:rFonts w:ascii="Arial" w:hAnsi="Arial" w:cs="Arial"/>
          <w:sz w:val="22"/>
          <w:szCs w:val="22"/>
        </w:rPr>
      </w:pPr>
    </w:p>
    <w:p w14:paraId="0FB78278" w14:textId="77777777" w:rsidR="00EB4EB5" w:rsidRPr="00D56823" w:rsidRDefault="00EB4EB5" w:rsidP="008B03FC">
      <w:pPr>
        <w:jc w:val="both"/>
        <w:rPr>
          <w:rFonts w:ascii="Arial" w:hAnsi="Arial" w:cs="Arial"/>
          <w:sz w:val="22"/>
          <w:szCs w:val="22"/>
        </w:rPr>
      </w:pPr>
    </w:p>
    <w:p w14:paraId="1FC39945" w14:textId="77777777" w:rsidR="00856106" w:rsidRPr="002D135B" w:rsidRDefault="00856106" w:rsidP="008B03FC">
      <w:pPr>
        <w:jc w:val="both"/>
      </w:pPr>
    </w:p>
    <w:sectPr w:rsidR="00856106" w:rsidRPr="002D135B" w:rsidSect="008B03FC">
      <w:headerReference w:type="default" r:id="rId13"/>
      <w:footerReference w:type="default" r:id="rId14"/>
      <w:type w:val="continuous"/>
      <w:pgSz w:w="11906" w:h="16838"/>
      <w:pgMar w:top="1440" w:right="1440" w:bottom="1440" w:left="1440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738067" w14:textId="77777777" w:rsidR="00752C77" w:rsidRDefault="00752C77" w:rsidP="00856106">
      <w:r>
        <w:separator/>
      </w:r>
    </w:p>
  </w:endnote>
  <w:endnote w:type="continuationSeparator" w:id="0">
    <w:p w14:paraId="6373CE5C" w14:textId="77777777" w:rsidR="00752C77" w:rsidRDefault="00752C77" w:rsidP="008561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05502" w14:textId="77777777" w:rsidR="00DB2A1B" w:rsidRDefault="00DB2A1B" w:rsidP="00DB2A1B">
    <w:pPr>
      <w:tabs>
        <w:tab w:val="left" w:pos="1635"/>
      </w:tabs>
      <w:jc w:val="center"/>
      <w:rPr>
        <w:sz w:val="18"/>
        <w:szCs w:val="18"/>
      </w:rPr>
    </w:pPr>
    <w:r w:rsidRPr="00B6796A">
      <w:rPr>
        <w:sz w:val="18"/>
        <w:szCs w:val="18"/>
      </w:rPr>
      <w:t>Cherry Park, Inveraray, Argyll, PA32 8XE</w:t>
    </w:r>
    <w:r>
      <w:rPr>
        <w:sz w:val="18"/>
        <w:szCs w:val="18"/>
      </w:rPr>
      <w:t xml:space="preserve"> </w:t>
    </w:r>
    <w:r w:rsidRPr="00B6796A">
      <w:rPr>
        <w:sz w:val="18"/>
        <w:szCs w:val="18"/>
      </w:rPr>
      <w:t>Tel: 01499302322</w:t>
    </w:r>
  </w:p>
  <w:p w14:paraId="28B9DDAF" w14:textId="77777777" w:rsidR="00DB2A1B" w:rsidRDefault="00DB2A1B" w:rsidP="00DB2A1B">
    <w:pPr>
      <w:tabs>
        <w:tab w:val="left" w:pos="1635"/>
      </w:tabs>
      <w:jc w:val="center"/>
      <w:rPr>
        <w:sz w:val="18"/>
        <w:szCs w:val="18"/>
      </w:rPr>
    </w:pPr>
    <w:r w:rsidRPr="00B6796A">
      <w:rPr>
        <w:sz w:val="18"/>
        <w:szCs w:val="18"/>
      </w:rPr>
      <w:t xml:space="preserve">Senior Biologist- Alan Kettle-White </w:t>
    </w:r>
    <w:hyperlink r:id="rId1" w:history="1">
      <w:r w:rsidRPr="00B6796A">
        <w:rPr>
          <w:rStyle w:val="Hyperlink"/>
          <w:sz w:val="18"/>
          <w:szCs w:val="18"/>
        </w:rPr>
        <w:t>ak@argyllfisheriestrust.co.uk</w:t>
      </w:r>
    </w:hyperlink>
    <w:r>
      <w:rPr>
        <w:sz w:val="18"/>
        <w:szCs w:val="18"/>
      </w:rPr>
      <w:t xml:space="preserve">  </w:t>
    </w:r>
  </w:p>
  <w:p w14:paraId="7D7A3FA3" w14:textId="77777777" w:rsidR="00DB2A1B" w:rsidRPr="00B6796A" w:rsidRDefault="00DB2A1B" w:rsidP="00DB2A1B">
    <w:pPr>
      <w:tabs>
        <w:tab w:val="left" w:pos="1635"/>
      </w:tabs>
      <w:jc w:val="center"/>
      <w:rPr>
        <w:sz w:val="18"/>
        <w:szCs w:val="18"/>
      </w:rPr>
    </w:pPr>
    <w:r w:rsidRPr="00B6796A">
      <w:rPr>
        <w:sz w:val="18"/>
        <w:szCs w:val="18"/>
      </w:rPr>
      <w:t>Administrat</w:t>
    </w:r>
    <w:r>
      <w:rPr>
        <w:sz w:val="18"/>
        <w:szCs w:val="18"/>
      </w:rPr>
      <w:t>ive Bookkeeper</w:t>
    </w:r>
    <w:r w:rsidRPr="00B6796A">
      <w:rPr>
        <w:sz w:val="18"/>
        <w:szCs w:val="18"/>
      </w:rPr>
      <w:t xml:space="preserve">- Alyssa Stewart </w:t>
    </w:r>
    <w:hyperlink r:id="rId2" w:history="1">
      <w:r w:rsidRPr="00B6796A">
        <w:rPr>
          <w:rStyle w:val="Hyperlink"/>
          <w:sz w:val="18"/>
          <w:szCs w:val="18"/>
        </w:rPr>
        <w:t>as@argyllfisheriestrust.co.uk</w:t>
      </w:r>
    </w:hyperlink>
  </w:p>
  <w:p w14:paraId="55E851D7" w14:textId="77777777" w:rsidR="00DB2A1B" w:rsidRPr="00B6796A" w:rsidRDefault="00DB2A1B" w:rsidP="00DB2A1B">
    <w:pPr>
      <w:tabs>
        <w:tab w:val="left" w:pos="1635"/>
      </w:tabs>
      <w:jc w:val="center"/>
      <w:rPr>
        <w:sz w:val="18"/>
        <w:szCs w:val="18"/>
      </w:rPr>
    </w:pPr>
  </w:p>
  <w:p w14:paraId="4C98883C" w14:textId="77777777" w:rsidR="00DB2A1B" w:rsidRDefault="00DB2A1B" w:rsidP="00DB2A1B">
    <w:pPr>
      <w:tabs>
        <w:tab w:val="left" w:pos="1635"/>
      </w:tabs>
      <w:jc w:val="center"/>
      <w:rPr>
        <w:sz w:val="16"/>
        <w:szCs w:val="16"/>
      </w:rPr>
    </w:pPr>
    <w:r w:rsidRPr="002E39E2">
      <w:rPr>
        <w:sz w:val="16"/>
        <w:szCs w:val="16"/>
      </w:rPr>
      <w:t>Scottish Registered Charity No: SCO24181 Reg. 17</w:t>
    </w:r>
    <w:r w:rsidRPr="002E39E2">
      <w:rPr>
        <w:sz w:val="16"/>
        <w:szCs w:val="16"/>
        <w:vertAlign w:val="superscript"/>
      </w:rPr>
      <w:t>th</w:t>
    </w:r>
    <w:r w:rsidRPr="002E39E2">
      <w:rPr>
        <w:sz w:val="16"/>
        <w:szCs w:val="16"/>
      </w:rPr>
      <w:t xml:space="preserve"> Nov 1995 Company No: 295524 Inc. Jan. 2006</w:t>
    </w:r>
  </w:p>
  <w:p w14:paraId="12AF4B8D" w14:textId="77777777" w:rsidR="00DB2A1B" w:rsidRDefault="00DB2A1B" w:rsidP="00DB2A1B">
    <w:pPr>
      <w:tabs>
        <w:tab w:val="left" w:pos="1635"/>
      </w:tabs>
      <w:jc w:val="center"/>
      <w:rPr>
        <w:sz w:val="16"/>
        <w:szCs w:val="16"/>
      </w:rPr>
    </w:pPr>
  </w:p>
  <w:p w14:paraId="6B699379" w14:textId="01C1FE91" w:rsidR="00CA43AE" w:rsidRDefault="00CA43AE" w:rsidP="00BD0D9F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5EA3E1" w14:textId="77777777" w:rsidR="00DB2A1B" w:rsidRDefault="00DB2A1B" w:rsidP="00DB2A1B">
    <w:pPr>
      <w:tabs>
        <w:tab w:val="left" w:pos="1635"/>
      </w:tabs>
      <w:jc w:val="center"/>
      <w:rPr>
        <w:sz w:val="18"/>
        <w:szCs w:val="18"/>
      </w:rPr>
    </w:pPr>
    <w:r w:rsidRPr="00B6796A">
      <w:rPr>
        <w:sz w:val="18"/>
        <w:szCs w:val="18"/>
      </w:rPr>
      <w:t>Cherry Park, Inveraray, Argyll, PA32 8XE</w:t>
    </w:r>
    <w:r>
      <w:rPr>
        <w:sz w:val="18"/>
        <w:szCs w:val="18"/>
      </w:rPr>
      <w:t xml:space="preserve"> </w:t>
    </w:r>
    <w:r w:rsidRPr="00B6796A">
      <w:rPr>
        <w:sz w:val="18"/>
        <w:szCs w:val="18"/>
      </w:rPr>
      <w:t>Tel: 01499302322</w:t>
    </w:r>
  </w:p>
  <w:p w14:paraId="5FC1B7F1" w14:textId="77777777" w:rsidR="00DB2A1B" w:rsidRDefault="00DB2A1B" w:rsidP="00DB2A1B">
    <w:pPr>
      <w:tabs>
        <w:tab w:val="left" w:pos="1635"/>
      </w:tabs>
      <w:jc w:val="center"/>
      <w:rPr>
        <w:sz w:val="18"/>
        <w:szCs w:val="18"/>
      </w:rPr>
    </w:pPr>
    <w:r w:rsidRPr="00B6796A">
      <w:rPr>
        <w:sz w:val="18"/>
        <w:szCs w:val="18"/>
      </w:rPr>
      <w:t xml:space="preserve">Senior Biologist- Alan Kettle-White </w:t>
    </w:r>
    <w:hyperlink r:id="rId1" w:history="1">
      <w:r w:rsidRPr="00B6796A">
        <w:rPr>
          <w:rStyle w:val="Hyperlink"/>
          <w:sz w:val="18"/>
          <w:szCs w:val="18"/>
        </w:rPr>
        <w:t>ak@argyllfisheriestrust.co.uk</w:t>
      </w:r>
    </w:hyperlink>
    <w:r>
      <w:rPr>
        <w:sz w:val="18"/>
        <w:szCs w:val="18"/>
      </w:rPr>
      <w:t xml:space="preserve">  </w:t>
    </w:r>
  </w:p>
  <w:p w14:paraId="25BA8426" w14:textId="77777777" w:rsidR="00DB2A1B" w:rsidRPr="00B6796A" w:rsidRDefault="00DB2A1B" w:rsidP="00DB2A1B">
    <w:pPr>
      <w:tabs>
        <w:tab w:val="left" w:pos="1635"/>
      </w:tabs>
      <w:jc w:val="center"/>
      <w:rPr>
        <w:sz w:val="18"/>
        <w:szCs w:val="18"/>
      </w:rPr>
    </w:pPr>
    <w:r w:rsidRPr="00B6796A">
      <w:rPr>
        <w:sz w:val="18"/>
        <w:szCs w:val="18"/>
      </w:rPr>
      <w:t>Administrat</w:t>
    </w:r>
    <w:r>
      <w:rPr>
        <w:sz w:val="18"/>
        <w:szCs w:val="18"/>
      </w:rPr>
      <w:t>ive Bookkeeper</w:t>
    </w:r>
    <w:r w:rsidRPr="00B6796A">
      <w:rPr>
        <w:sz w:val="18"/>
        <w:szCs w:val="18"/>
      </w:rPr>
      <w:t xml:space="preserve">- Alyssa Stewart </w:t>
    </w:r>
    <w:hyperlink r:id="rId2" w:history="1">
      <w:r w:rsidRPr="00B6796A">
        <w:rPr>
          <w:rStyle w:val="Hyperlink"/>
          <w:sz w:val="18"/>
          <w:szCs w:val="18"/>
        </w:rPr>
        <w:t>as@argyllfisheriestrust.co.uk</w:t>
      </w:r>
    </w:hyperlink>
  </w:p>
  <w:p w14:paraId="7F6C7959" w14:textId="77777777" w:rsidR="00DB2A1B" w:rsidRPr="00B6796A" w:rsidRDefault="00DB2A1B" w:rsidP="00DB2A1B">
    <w:pPr>
      <w:tabs>
        <w:tab w:val="left" w:pos="1635"/>
      </w:tabs>
      <w:jc w:val="center"/>
      <w:rPr>
        <w:sz w:val="18"/>
        <w:szCs w:val="18"/>
      </w:rPr>
    </w:pPr>
  </w:p>
  <w:p w14:paraId="7F783979" w14:textId="77777777" w:rsidR="00DB2A1B" w:rsidRDefault="00DB2A1B" w:rsidP="00DB2A1B">
    <w:pPr>
      <w:tabs>
        <w:tab w:val="left" w:pos="1635"/>
      </w:tabs>
      <w:jc w:val="center"/>
      <w:rPr>
        <w:sz w:val="16"/>
        <w:szCs w:val="16"/>
      </w:rPr>
    </w:pPr>
    <w:r w:rsidRPr="002E39E2">
      <w:rPr>
        <w:sz w:val="16"/>
        <w:szCs w:val="16"/>
      </w:rPr>
      <w:t>Scottish Registered Charity No: SCO24181 Reg. 17</w:t>
    </w:r>
    <w:r w:rsidRPr="002E39E2">
      <w:rPr>
        <w:sz w:val="16"/>
        <w:szCs w:val="16"/>
        <w:vertAlign w:val="superscript"/>
      </w:rPr>
      <w:t>th</w:t>
    </w:r>
    <w:r w:rsidRPr="002E39E2">
      <w:rPr>
        <w:sz w:val="16"/>
        <w:szCs w:val="16"/>
      </w:rPr>
      <w:t xml:space="preserve"> Nov 1995 Company No: 295524 Inc. Jan. 2006</w:t>
    </w:r>
  </w:p>
  <w:p w14:paraId="4241D7C2" w14:textId="77777777" w:rsidR="00DB2A1B" w:rsidRDefault="00DB2A1B" w:rsidP="00DB2A1B">
    <w:pPr>
      <w:tabs>
        <w:tab w:val="left" w:pos="1635"/>
      </w:tabs>
      <w:jc w:val="center"/>
      <w:rPr>
        <w:sz w:val="16"/>
        <w:szCs w:val="16"/>
      </w:rPr>
    </w:pPr>
  </w:p>
  <w:p w14:paraId="5997CC1D" w14:textId="77777777" w:rsidR="00CA43AE" w:rsidRDefault="00CA43AE" w:rsidP="00BD0D9F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5C47DB" w14:textId="77777777" w:rsidR="00752C77" w:rsidRDefault="00752C77" w:rsidP="00856106">
      <w:r>
        <w:separator/>
      </w:r>
    </w:p>
  </w:footnote>
  <w:footnote w:type="continuationSeparator" w:id="0">
    <w:p w14:paraId="568FB446" w14:textId="77777777" w:rsidR="00752C77" w:rsidRDefault="00752C77" w:rsidP="008561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2CB0E" w14:textId="77777777" w:rsidR="00CA43AE" w:rsidRDefault="00CA43AE" w:rsidP="00856106">
    <w:pPr>
      <w:pStyle w:val="Header"/>
      <w:jc w:val="center"/>
    </w:pPr>
    <w:r w:rsidRPr="00856106">
      <w:rPr>
        <w:noProof/>
        <w:lang w:val="en-GB" w:eastAsia="en-GB"/>
      </w:rPr>
      <w:drawing>
        <wp:inline distT="0" distB="0" distL="0" distR="0" wp14:anchorId="3AB3DF1C" wp14:editId="07777777">
          <wp:extent cx="2457450" cy="1504950"/>
          <wp:effectExtent l="19050" t="0" r="0" b="0"/>
          <wp:docPr id="3" name="Picture 2" descr="AFT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FT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7450" cy="1504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0FFD37" w14:textId="77777777" w:rsidR="00CA43AE" w:rsidRDefault="00CA43AE" w:rsidP="00856106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2013C"/>
    <w:multiLevelType w:val="hybridMultilevel"/>
    <w:tmpl w:val="25F6D8D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79197B"/>
    <w:multiLevelType w:val="hybridMultilevel"/>
    <w:tmpl w:val="9118B7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696812"/>
    <w:multiLevelType w:val="hybridMultilevel"/>
    <w:tmpl w:val="80CECA70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39702FEC"/>
    <w:multiLevelType w:val="hybridMultilevel"/>
    <w:tmpl w:val="3B6039D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5E1C08"/>
    <w:multiLevelType w:val="hybridMultilevel"/>
    <w:tmpl w:val="2ED610EC"/>
    <w:lvl w:ilvl="0" w:tplc="04090001">
      <w:start w:val="1"/>
      <w:numFmt w:val="bullet"/>
      <w:lvlText w:val=""/>
      <w:lvlJc w:val="left"/>
      <w:pPr>
        <w:tabs>
          <w:tab w:val="num" w:pos="645"/>
        </w:tabs>
        <w:ind w:left="6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5"/>
        </w:tabs>
        <w:ind w:left="13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5"/>
        </w:tabs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5"/>
        </w:tabs>
        <w:ind w:left="35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5"/>
        </w:tabs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</w:abstractNum>
  <w:abstractNum w:abstractNumId="5" w15:restartNumberingAfterBreak="0">
    <w:nsid w:val="498D6C7B"/>
    <w:multiLevelType w:val="hybridMultilevel"/>
    <w:tmpl w:val="E042FE1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7A5C0E"/>
    <w:multiLevelType w:val="hybridMultilevel"/>
    <w:tmpl w:val="79CA9A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AB01BC"/>
    <w:multiLevelType w:val="hybridMultilevel"/>
    <w:tmpl w:val="6DC45F36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7DA91774"/>
    <w:multiLevelType w:val="hybridMultilevel"/>
    <w:tmpl w:val="2B7C7BFE"/>
    <w:lvl w:ilvl="0" w:tplc="04090001">
      <w:start w:val="1"/>
      <w:numFmt w:val="bullet"/>
      <w:lvlText w:val=""/>
      <w:lvlJc w:val="left"/>
      <w:pPr>
        <w:tabs>
          <w:tab w:val="num" w:pos="229"/>
        </w:tabs>
        <w:ind w:left="2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949"/>
        </w:tabs>
        <w:ind w:left="9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669"/>
        </w:tabs>
        <w:ind w:left="16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389"/>
        </w:tabs>
        <w:ind w:left="23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109"/>
        </w:tabs>
        <w:ind w:left="31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829"/>
        </w:tabs>
        <w:ind w:left="38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549"/>
        </w:tabs>
        <w:ind w:left="45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269"/>
        </w:tabs>
        <w:ind w:left="52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989"/>
        </w:tabs>
        <w:ind w:left="5989" w:hanging="360"/>
      </w:pPr>
      <w:rPr>
        <w:rFonts w:ascii="Wingdings" w:hAnsi="Wingdings" w:hint="default"/>
      </w:rPr>
    </w:lvl>
  </w:abstractNum>
  <w:num w:numId="1" w16cid:durableId="77413511">
    <w:abstractNumId w:val="8"/>
  </w:num>
  <w:num w:numId="2" w16cid:durableId="1394429665">
    <w:abstractNumId w:val="3"/>
  </w:num>
  <w:num w:numId="3" w16cid:durableId="1612712051">
    <w:abstractNumId w:val="7"/>
  </w:num>
  <w:num w:numId="4" w16cid:durableId="1790471389">
    <w:abstractNumId w:val="2"/>
  </w:num>
  <w:num w:numId="5" w16cid:durableId="2137065977">
    <w:abstractNumId w:val="6"/>
  </w:num>
  <w:num w:numId="6" w16cid:durableId="885606595">
    <w:abstractNumId w:val="5"/>
  </w:num>
  <w:num w:numId="7" w16cid:durableId="1100218972">
    <w:abstractNumId w:val="4"/>
  </w:num>
  <w:num w:numId="8" w16cid:durableId="1974749818">
    <w:abstractNumId w:val="0"/>
  </w:num>
  <w:num w:numId="9" w16cid:durableId="5804088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trackRevisions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FD0"/>
    <w:rsid w:val="00030499"/>
    <w:rsid w:val="000475FB"/>
    <w:rsid w:val="000B1B7F"/>
    <w:rsid w:val="000C479D"/>
    <w:rsid w:val="001055CF"/>
    <w:rsid w:val="001077C5"/>
    <w:rsid w:val="00212785"/>
    <w:rsid w:val="00235348"/>
    <w:rsid w:val="00277736"/>
    <w:rsid w:val="002B5C3A"/>
    <w:rsid w:val="002C266E"/>
    <w:rsid w:val="002D135B"/>
    <w:rsid w:val="003072F1"/>
    <w:rsid w:val="00316A4F"/>
    <w:rsid w:val="00362C20"/>
    <w:rsid w:val="00385930"/>
    <w:rsid w:val="003B104E"/>
    <w:rsid w:val="003B6CAC"/>
    <w:rsid w:val="003C213D"/>
    <w:rsid w:val="003D2FA4"/>
    <w:rsid w:val="003D6CF2"/>
    <w:rsid w:val="00447F72"/>
    <w:rsid w:val="004604C1"/>
    <w:rsid w:val="00494C90"/>
    <w:rsid w:val="004D7503"/>
    <w:rsid w:val="00535FDE"/>
    <w:rsid w:val="0054311B"/>
    <w:rsid w:val="00581D92"/>
    <w:rsid w:val="005D7BE1"/>
    <w:rsid w:val="005E2763"/>
    <w:rsid w:val="00614926"/>
    <w:rsid w:val="0061628A"/>
    <w:rsid w:val="00626341"/>
    <w:rsid w:val="006C234A"/>
    <w:rsid w:val="006F300C"/>
    <w:rsid w:val="006F4E6F"/>
    <w:rsid w:val="00752C77"/>
    <w:rsid w:val="007D3D33"/>
    <w:rsid w:val="007E2D9D"/>
    <w:rsid w:val="007E5DF7"/>
    <w:rsid w:val="00802160"/>
    <w:rsid w:val="00856106"/>
    <w:rsid w:val="008B03FC"/>
    <w:rsid w:val="008C3CE2"/>
    <w:rsid w:val="008E6479"/>
    <w:rsid w:val="00916126"/>
    <w:rsid w:val="00920FDF"/>
    <w:rsid w:val="00931AF8"/>
    <w:rsid w:val="009441E6"/>
    <w:rsid w:val="00945CE3"/>
    <w:rsid w:val="00951071"/>
    <w:rsid w:val="009C179B"/>
    <w:rsid w:val="009F4975"/>
    <w:rsid w:val="00A6106B"/>
    <w:rsid w:val="00AA1A0B"/>
    <w:rsid w:val="00AA5D2B"/>
    <w:rsid w:val="00B05FC0"/>
    <w:rsid w:val="00B30BE3"/>
    <w:rsid w:val="00B644C6"/>
    <w:rsid w:val="00B86A42"/>
    <w:rsid w:val="00BB3F25"/>
    <w:rsid w:val="00BB6FD0"/>
    <w:rsid w:val="00BD02C9"/>
    <w:rsid w:val="00BD0D9F"/>
    <w:rsid w:val="00C00535"/>
    <w:rsid w:val="00C20CCD"/>
    <w:rsid w:val="00C22A62"/>
    <w:rsid w:val="00C47946"/>
    <w:rsid w:val="00C74F49"/>
    <w:rsid w:val="00C84513"/>
    <w:rsid w:val="00C926C1"/>
    <w:rsid w:val="00CA43AE"/>
    <w:rsid w:val="00CE3147"/>
    <w:rsid w:val="00D073B7"/>
    <w:rsid w:val="00D13944"/>
    <w:rsid w:val="00D16838"/>
    <w:rsid w:val="00D842A0"/>
    <w:rsid w:val="00DB2A1B"/>
    <w:rsid w:val="00DC70B6"/>
    <w:rsid w:val="00E0463A"/>
    <w:rsid w:val="00E47B9D"/>
    <w:rsid w:val="00E74EB5"/>
    <w:rsid w:val="00E91FC3"/>
    <w:rsid w:val="00EB04C9"/>
    <w:rsid w:val="00EB4EB5"/>
    <w:rsid w:val="00EF5DE7"/>
    <w:rsid w:val="00F07D8D"/>
    <w:rsid w:val="00F7378A"/>
    <w:rsid w:val="00F848EA"/>
    <w:rsid w:val="00FA2EFA"/>
    <w:rsid w:val="00FC30F2"/>
    <w:rsid w:val="00FC478D"/>
    <w:rsid w:val="00FD306C"/>
    <w:rsid w:val="3B20A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AFAF61"/>
  <w15:docId w15:val="{5EAC4753-486F-4810-8A28-DDF20E2D1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4E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561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610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5610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6106"/>
  </w:style>
  <w:style w:type="paragraph" w:styleId="Footer">
    <w:name w:val="footer"/>
    <w:basedOn w:val="Normal"/>
    <w:link w:val="FooterChar"/>
    <w:uiPriority w:val="99"/>
    <w:unhideWhenUsed/>
    <w:rsid w:val="0085610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6106"/>
  </w:style>
  <w:style w:type="paragraph" w:styleId="ListParagraph">
    <w:name w:val="List Paragraph"/>
    <w:basedOn w:val="Normal"/>
    <w:uiPriority w:val="34"/>
    <w:qFormat/>
    <w:rsid w:val="008B03FC"/>
    <w:pPr>
      <w:ind w:left="720"/>
      <w:contextualSpacing/>
    </w:pPr>
  </w:style>
  <w:style w:type="character" w:styleId="Hyperlink">
    <w:name w:val="Hyperlink"/>
    <w:uiPriority w:val="99"/>
    <w:unhideWhenUsed/>
    <w:rsid w:val="00DB2A1B"/>
    <w:rPr>
      <w:color w:val="0563C1"/>
      <w:u w:val="single"/>
    </w:rPr>
  </w:style>
  <w:style w:type="paragraph" w:styleId="Revision">
    <w:name w:val="Revision"/>
    <w:hidden/>
    <w:uiPriority w:val="99"/>
    <w:semiHidden/>
    <w:rsid w:val="005D7B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as@argyllfisheriestrust.co.uk" TargetMode="External"/><Relationship Id="rId1" Type="http://schemas.openxmlformats.org/officeDocument/2006/relationships/hyperlink" Target="mailto:ak@argyllfisheriestrust.co.uk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as@argyllfisheriestrust.co.uk" TargetMode="External"/><Relationship Id="rId1" Type="http://schemas.openxmlformats.org/officeDocument/2006/relationships/hyperlink" Target="mailto:ak@argyllfisheriestrust.co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V:\AFT%20Files\DRAFT%20DOCUMENTS\AFT%20Templates\Letter%20template%20June%20201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ED28C5BE0BA740A7DB66913B90D223" ma:contentTypeVersion="10" ma:contentTypeDescription="Create a new document." ma:contentTypeScope="" ma:versionID="7af5c109061802abbd05d83c4163ee89">
  <xsd:schema xmlns:xsd="http://www.w3.org/2001/XMLSchema" xmlns:xs="http://www.w3.org/2001/XMLSchema" xmlns:p="http://schemas.microsoft.com/office/2006/metadata/properties" xmlns:ns2="6fb51240-aa08-4d19-875f-5534387e6bc7" targetNamespace="http://schemas.microsoft.com/office/2006/metadata/properties" ma:root="true" ma:fieldsID="6b318237f83a6c13d32962c85bc83eb4" ns2:_="">
    <xsd:import namespace="6fb51240-aa08-4d19-875f-5534387e6b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b51240-aa08-4d19-875f-5534387e6b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FCEFD45-F9EA-4582-B9B4-8D001F71CA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A7B9E17-0F91-4151-96CA-D599A5D97BF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EEB4A9-97DA-4088-9604-1953F9615AC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BCC95D6-27C5-44E0-A5E9-067FF454CD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b51240-aa08-4d19-875f-5534387e6b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 template June 2010.dotx</Template>
  <TotalTime>0</TotalTime>
  <Pages>2</Pages>
  <Words>621</Words>
  <Characters>3545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biologist</dc:creator>
  <cp:lastModifiedBy>Graeme Anderson</cp:lastModifiedBy>
  <cp:revision>3</cp:revision>
  <dcterms:created xsi:type="dcterms:W3CDTF">2023-02-01T14:13:00Z</dcterms:created>
  <dcterms:modified xsi:type="dcterms:W3CDTF">2023-02-02T10:27:00Z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0x0101004AED28C5BE0BA740A7DB66913B90D223</vt:lpwstr>
  </property>
  <property fmtid="{D5CDD505-2E9C-101B-9397-08002B2CF9AE}" pid="3" name="Order">
    <vt:r8>5167400</vt:r8>
  </property>
</Properties>
</file>